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83676" w14:textId="77777777" w:rsidR="00606A4E" w:rsidRDefault="00606A4E" w:rsidP="008D61C7">
      <w:pPr>
        <w:spacing w:after="0"/>
        <w:jc w:val="center"/>
        <w:rPr>
          <w:b/>
          <w:bCs/>
          <w:lang w:val="cs-CZ"/>
        </w:rPr>
      </w:pPr>
    </w:p>
    <w:p w14:paraId="790691E4" w14:textId="4578F929" w:rsidR="000B5DE1" w:rsidRPr="00A61562" w:rsidRDefault="000B5DE1" w:rsidP="00401E2F">
      <w:pPr>
        <w:pStyle w:val="Vrazncitt"/>
        <w:ind w:left="0" w:right="4"/>
        <w:rPr>
          <w:b/>
          <w:bCs/>
          <w:sz w:val="36"/>
          <w:szCs w:val="36"/>
          <w:lang w:val="cs-CZ"/>
        </w:rPr>
      </w:pPr>
      <w:r w:rsidRPr="00A61562">
        <w:rPr>
          <w:b/>
          <w:bCs/>
          <w:sz w:val="36"/>
          <w:szCs w:val="36"/>
          <w:lang w:val="cs-CZ"/>
        </w:rPr>
        <w:t>JEDNACÍ ŘÁD</w:t>
      </w:r>
      <w:r w:rsidR="00A61562" w:rsidRPr="00A61562">
        <w:rPr>
          <w:b/>
          <w:bCs/>
          <w:sz w:val="36"/>
          <w:szCs w:val="36"/>
          <w:lang w:val="cs-CZ"/>
        </w:rPr>
        <w:br/>
      </w:r>
      <w:r w:rsidRPr="00A61562">
        <w:rPr>
          <w:b/>
          <w:bCs/>
          <w:sz w:val="36"/>
          <w:szCs w:val="36"/>
          <w:lang w:val="cs-CZ"/>
        </w:rPr>
        <w:t>výbor</w:t>
      </w:r>
      <w:r w:rsidR="00F27987" w:rsidRPr="00A61562">
        <w:rPr>
          <w:b/>
          <w:bCs/>
          <w:sz w:val="36"/>
          <w:szCs w:val="36"/>
          <w:lang w:val="cs-CZ"/>
        </w:rPr>
        <w:t>ů</w:t>
      </w:r>
      <w:r w:rsidR="006D5515" w:rsidRPr="00A61562">
        <w:rPr>
          <w:b/>
          <w:bCs/>
          <w:sz w:val="36"/>
          <w:szCs w:val="36"/>
          <w:lang w:val="cs-CZ"/>
        </w:rPr>
        <w:t xml:space="preserve"> obce Květnice</w:t>
      </w:r>
    </w:p>
    <w:p w14:paraId="472A57B4" w14:textId="2F72237F" w:rsidR="00AB0003" w:rsidRPr="00B9127B" w:rsidRDefault="00AB0003" w:rsidP="008D61C7">
      <w:pPr>
        <w:spacing w:after="0"/>
        <w:jc w:val="center"/>
        <w:rPr>
          <w:b/>
          <w:bCs/>
          <w:lang w:val="cs-CZ"/>
        </w:rPr>
      </w:pPr>
      <w:r w:rsidRPr="00B9127B">
        <w:rPr>
          <w:b/>
          <w:bCs/>
          <w:lang w:val="cs-CZ"/>
        </w:rPr>
        <w:t>Článek I.</w:t>
      </w:r>
    </w:p>
    <w:p w14:paraId="15243E58" w14:textId="141A4C65" w:rsidR="00AB0003" w:rsidRDefault="00AB0003" w:rsidP="008D61C7">
      <w:pPr>
        <w:spacing w:after="0"/>
        <w:jc w:val="center"/>
        <w:rPr>
          <w:b/>
          <w:bCs/>
          <w:i/>
          <w:iCs/>
          <w:lang w:val="cs-CZ"/>
        </w:rPr>
      </w:pPr>
      <w:r w:rsidRPr="00B9127B">
        <w:rPr>
          <w:b/>
          <w:bCs/>
          <w:i/>
          <w:iCs/>
          <w:lang w:val="cs-CZ"/>
        </w:rPr>
        <w:t>Úvodní ustanovení</w:t>
      </w:r>
    </w:p>
    <w:p w14:paraId="60DFCB96" w14:textId="240761D8" w:rsidR="00CB5BD5" w:rsidRPr="000152D0" w:rsidRDefault="0074593B" w:rsidP="000152D0">
      <w:pPr>
        <w:pStyle w:val="Odstavecseseznamem"/>
        <w:numPr>
          <w:ilvl w:val="0"/>
          <w:numId w:val="3"/>
        </w:numPr>
        <w:ind w:left="426" w:hanging="426"/>
        <w:jc w:val="both"/>
        <w:rPr>
          <w:rFonts w:cstheme="minorHAnsi"/>
          <w:color w:val="404040"/>
          <w:lang w:val="cs-CZ"/>
        </w:rPr>
      </w:pPr>
      <w:r w:rsidRPr="001B6C3E">
        <w:rPr>
          <w:rFonts w:cstheme="minorHAnsi"/>
          <w:color w:val="404040"/>
          <w:lang w:val="cs-CZ"/>
        </w:rPr>
        <w:t>Jednací řád upravuje přípravu, obsah jednání, způsob usnášení se a hlasování výbo</w:t>
      </w:r>
      <w:r w:rsidR="000152D0">
        <w:rPr>
          <w:rFonts w:cstheme="minorHAnsi"/>
          <w:color w:val="404040"/>
          <w:lang w:val="cs-CZ"/>
        </w:rPr>
        <w:t>rů zřízených zastupitelstvem o</w:t>
      </w:r>
      <w:r w:rsidR="008A216A">
        <w:rPr>
          <w:rFonts w:cstheme="minorHAnsi"/>
          <w:color w:val="404040"/>
          <w:lang w:val="cs-CZ"/>
        </w:rPr>
        <w:t>bce Květnice.</w:t>
      </w:r>
    </w:p>
    <w:p w14:paraId="61808C2F" w14:textId="77777777" w:rsidR="008D61C7" w:rsidRPr="00B9127B" w:rsidRDefault="008D61C7" w:rsidP="008D61C7">
      <w:pPr>
        <w:spacing w:after="0"/>
        <w:jc w:val="center"/>
        <w:rPr>
          <w:b/>
          <w:bCs/>
          <w:lang w:val="cs-CZ"/>
        </w:rPr>
      </w:pPr>
      <w:r w:rsidRPr="00B9127B">
        <w:rPr>
          <w:b/>
          <w:bCs/>
          <w:lang w:val="cs-CZ"/>
        </w:rPr>
        <w:t xml:space="preserve">Článek II. </w:t>
      </w:r>
    </w:p>
    <w:p w14:paraId="0712DE37" w14:textId="7FA10BAA" w:rsidR="008D61C7" w:rsidRDefault="008D61C7" w:rsidP="008D61C7">
      <w:pPr>
        <w:spacing w:after="0"/>
        <w:jc w:val="center"/>
        <w:rPr>
          <w:b/>
          <w:bCs/>
          <w:i/>
          <w:iCs/>
          <w:lang w:val="cs-CZ"/>
        </w:rPr>
      </w:pPr>
      <w:r w:rsidRPr="00B9127B">
        <w:rPr>
          <w:b/>
          <w:bCs/>
          <w:i/>
          <w:iCs/>
          <w:lang w:val="cs-CZ"/>
        </w:rPr>
        <w:t>Příprava jednání výboru</w:t>
      </w:r>
    </w:p>
    <w:p w14:paraId="2894D6DF" w14:textId="0D4F0A64" w:rsidR="002311F6" w:rsidRPr="00B9127B" w:rsidRDefault="002311F6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Výbor se schází podle potřeby, nejméně však </w:t>
      </w:r>
      <w:r w:rsidRPr="00DB5CD0">
        <w:rPr>
          <w:rFonts w:cstheme="minorHAnsi"/>
          <w:lang w:val="cs-CZ"/>
        </w:rPr>
        <w:t xml:space="preserve">jednou </w:t>
      </w:r>
      <w:r w:rsidR="00AA0FF5" w:rsidRPr="00DB5CD0">
        <w:rPr>
          <w:rFonts w:cstheme="minorHAnsi"/>
          <w:lang w:val="cs-CZ"/>
        </w:rPr>
        <w:t>ročně</w:t>
      </w:r>
      <w:r w:rsidRPr="00B9127B">
        <w:rPr>
          <w:rFonts w:cstheme="minorHAnsi"/>
          <w:lang w:val="cs-CZ"/>
        </w:rPr>
        <w:t>.</w:t>
      </w:r>
    </w:p>
    <w:p w14:paraId="7103FD74" w14:textId="2EB0DCB4" w:rsidR="002311F6" w:rsidRPr="00B9127B" w:rsidRDefault="0014386D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>
        <w:rPr>
          <w:rFonts w:cstheme="minorHAnsi"/>
          <w:lang w:val="cs-CZ"/>
        </w:rPr>
        <w:t>Zasedání</w:t>
      </w:r>
      <w:r w:rsidR="00647622">
        <w:rPr>
          <w:rFonts w:cstheme="minorHAnsi"/>
          <w:lang w:val="cs-CZ"/>
        </w:rPr>
        <w:t xml:space="preserve"> v</w:t>
      </w:r>
      <w:r w:rsidR="002311F6" w:rsidRPr="00B9127B">
        <w:rPr>
          <w:rFonts w:cstheme="minorHAnsi"/>
          <w:lang w:val="cs-CZ"/>
        </w:rPr>
        <w:t>ýbor</w:t>
      </w:r>
      <w:r w:rsidR="00647622">
        <w:rPr>
          <w:rFonts w:cstheme="minorHAnsi"/>
          <w:lang w:val="cs-CZ"/>
        </w:rPr>
        <w:t>u</w:t>
      </w:r>
      <w:r w:rsidR="002311F6" w:rsidRPr="00B9127B">
        <w:rPr>
          <w:rFonts w:cstheme="minorHAnsi"/>
          <w:lang w:val="cs-CZ"/>
        </w:rPr>
        <w:t xml:space="preserve"> svolává předseda</w:t>
      </w:r>
      <w:r w:rsidR="000753CF" w:rsidRPr="00B9127B">
        <w:rPr>
          <w:rFonts w:cstheme="minorHAnsi"/>
          <w:lang w:val="cs-CZ"/>
        </w:rPr>
        <w:t xml:space="preserve"> výboru</w:t>
      </w:r>
      <w:r w:rsidR="005C2E23" w:rsidRPr="00B9127B">
        <w:rPr>
          <w:rFonts w:cstheme="minorHAnsi"/>
          <w:lang w:val="cs-CZ"/>
        </w:rPr>
        <w:t xml:space="preserve"> </w:t>
      </w:r>
      <w:r w:rsidR="005C2E23" w:rsidRPr="005F211A">
        <w:rPr>
          <w:rFonts w:cstheme="minorHAnsi"/>
          <w:lang w:val="cs-CZ"/>
        </w:rPr>
        <w:t>a určuje místo, čas a agendu jednání výboru.</w:t>
      </w:r>
    </w:p>
    <w:p w14:paraId="51B8CB00" w14:textId="6ABE0C82" w:rsidR="000753CF" w:rsidRPr="00B9127B" w:rsidRDefault="002311F6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Předseda svolá zasedání výboru také tehdy,</w:t>
      </w:r>
      <w:r w:rsidR="007A2882" w:rsidRPr="00B9127B">
        <w:rPr>
          <w:rFonts w:cstheme="minorHAnsi"/>
          <w:lang w:val="cs-CZ"/>
        </w:rPr>
        <w:t xml:space="preserve"> </w:t>
      </w:r>
      <w:r w:rsidRPr="00B9127B">
        <w:rPr>
          <w:rFonts w:cstheme="minorHAnsi"/>
          <w:lang w:val="cs-CZ"/>
        </w:rPr>
        <w:t>požádá-li o</w:t>
      </w:r>
      <w:r w:rsidR="00B713FF">
        <w:rPr>
          <w:rFonts w:cstheme="minorHAnsi"/>
          <w:lang w:val="cs-CZ"/>
        </w:rPr>
        <w:t> </w:t>
      </w:r>
      <w:r w:rsidRPr="00B9127B">
        <w:rPr>
          <w:rFonts w:cstheme="minorHAnsi"/>
          <w:lang w:val="cs-CZ"/>
        </w:rPr>
        <w:t xml:space="preserve">to alespoň jedna třetina všech členů výboru nebo </w:t>
      </w:r>
      <w:r w:rsidR="000753CF" w:rsidRPr="00B9127B">
        <w:rPr>
          <w:rFonts w:cstheme="minorHAnsi"/>
          <w:lang w:val="cs-CZ"/>
        </w:rPr>
        <w:t>starosta.</w:t>
      </w:r>
    </w:p>
    <w:p w14:paraId="21E28129" w14:textId="06181A7B" w:rsidR="00246864" w:rsidRPr="00B9127B" w:rsidRDefault="00246864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5F211A">
        <w:rPr>
          <w:rFonts w:cstheme="minorHAnsi"/>
          <w:lang w:val="cs-CZ"/>
        </w:rPr>
        <w:t xml:space="preserve">Jednání výboru se zúčastňují jeho členové. Jejich členství je nezastupitelné. Výbor si může přizvat na jednání další odborníky, kteří se jednání výboru zúčastňují s hlasem poradním. O účasti přizvaných osob na jednání výboru rozhoduje </w:t>
      </w:r>
      <w:r w:rsidR="00F5683B" w:rsidRPr="005F211A">
        <w:rPr>
          <w:rFonts w:cstheme="minorHAnsi"/>
          <w:lang w:val="cs-CZ"/>
        </w:rPr>
        <w:t>předseda výboru</w:t>
      </w:r>
      <w:r w:rsidR="00152092">
        <w:rPr>
          <w:rFonts w:cstheme="minorHAnsi"/>
          <w:lang w:val="cs-CZ"/>
        </w:rPr>
        <w:t xml:space="preserve">, přičemž členové výboru jsou oprávněni mu pozvání </w:t>
      </w:r>
      <w:r w:rsidR="00304EB1">
        <w:rPr>
          <w:rFonts w:cstheme="minorHAnsi"/>
          <w:lang w:val="cs-CZ"/>
        </w:rPr>
        <w:t>přizvaných osob navrhnout</w:t>
      </w:r>
      <w:r w:rsidRPr="005F211A">
        <w:rPr>
          <w:rFonts w:cstheme="minorHAnsi"/>
          <w:lang w:val="cs-CZ"/>
        </w:rPr>
        <w:t>.</w:t>
      </w:r>
    </w:p>
    <w:p w14:paraId="287A1BC8" w14:textId="1385A3A2" w:rsidR="00480356" w:rsidRPr="00B9127B" w:rsidRDefault="00480356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Nemůže-li se člen výjimečně zúčastnit jednání výboru, oznámí předem předsedovi výboru důvody své nepřítomnosti, příp. své stanovisko k projednávané záležitosti</w:t>
      </w:r>
      <w:r w:rsidR="00C815BB">
        <w:rPr>
          <w:rFonts w:cstheme="minorHAnsi"/>
          <w:lang w:val="cs-CZ"/>
        </w:rPr>
        <w:t xml:space="preserve">, přičemž </w:t>
      </w:r>
      <w:r w:rsidR="00034992">
        <w:rPr>
          <w:rFonts w:cstheme="minorHAnsi"/>
          <w:lang w:val="cs-CZ"/>
        </w:rPr>
        <w:t xml:space="preserve">s tímto </w:t>
      </w:r>
      <w:r w:rsidR="00C815BB">
        <w:rPr>
          <w:rFonts w:cstheme="minorHAnsi"/>
          <w:lang w:val="cs-CZ"/>
        </w:rPr>
        <w:t>písemn</w:t>
      </w:r>
      <w:r w:rsidR="00034992">
        <w:rPr>
          <w:rFonts w:cstheme="minorHAnsi"/>
          <w:lang w:val="cs-CZ"/>
        </w:rPr>
        <w:t>ým</w:t>
      </w:r>
      <w:r w:rsidR="00C815BB">
        <w:rPr>
          <w:rFonts w:cstheme="minorHAnsi"/>
          <w:lang w:val="cs-CZ"/>
        </w:rPr>
        <w:t xml:space="preserve"> stanovisk</w:t>
      </w:r>
      <w:r w:rsidR="00034992">
        <w:rPr>
          <w:rFonts w:cstheme="minorHAnsi"/>
          <w:lang w:val="cs-CZ"/>
        </w:rPr>
        <w:t>em</w:t>
      </w:r>
      <w:r w:rsidR="00C815BB">
        <w:rPr>
          <w:rFonts w:cstheme="minorHAnsi"/>
          <w:lang w:val="cs-CZ"/>
        </w:rPr>
        <w:t xml:space="preserve"> bud</w:t>
      </w:r>
      <w:r w:rsidR="00034992">
        <w:rPr>
          <w:rFonts w:cstheme="minorHAnsi"/>
          <w:lang w:val="cs-CZ"/>
        </w:rPr>
        <w:t>ou přítomní seznámen</w:t>
      </w:r>
      <w:r w:rsidR="00626ACD">
        <w:rPr>
          <w:rFonts w:cstheme="minorHAnsi"/>
          <w:lang w:val="cs-CZ"/>
        </w:rPr>
        <w:t>i</w:t>
      </w:r>
      <w:r w:rsidR="00034992">
        <w:rPr>
          <w:rFonts w:cstheme="minorHAnsi"/>
          <w:lang w:val="cs-CZ"/>
        </w:rPr>
        <w:t xml:space="preserve"> a bude rovněž uvedeno v zápisu</w:t>
      </w:r>
      <w:r w:rsidRPr="00B9127B">
        <w:rPr>
          <w:rFonts w:cstheme="minorHAnsi"/>
          <w:lang w:val="cs-CZ"/>
        </w:rPr>
        <w:t>. Toto stanovisko však nenahrazuje hlasování a jiný člen výboru nemůže za nepřítomného člena výboru hlasovat.</w:t>
      </w:r>
    </w:p>
    <w:p w14:paraId="63CB5E64" w14:textId="63CDA16C" w:rsidR="002311F6" w:rsidRPr="00B9127B" w:rsidRDefault="002311F6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Zasedání výboru jsou </w:t>
      </w:r>
      <w:r w:rsidR="003A2AE5" w:rsidRPr="00B9127B">
        <w:rPr>
          <w:rFonts w:cstheme="minorHAnsi"/>
          <w:lang w:val="cs-CZ"/>
        </w:rPr>
        <w:t>ne</w:t>
      </w:r>
      <w:r w:rsidRPr="00B9127B">
        <w:rPr>
          <w:rFonts w:cstheme="minorHAnsi"/>
          <w:lang w:val="cs-CZ"/>
        </w:rPr>
        <w:t>veřejná. Usnesení a zápisy z</w:t>
      </w:r>
      <w:r w:rsidR="00004531">
        <w:rPr>
          <w:rFonts w:cstheme="minorHAnsi"/>
          <w:lang w:val="cs-CZ"/>
        </w:rPr>
        <w:t> </w:t>
      </w:r>
      <w:r w:rsidRPr="00B9127B">
        <w:rPr>
          <w:rFonts w:cstheme="minorHAnsi"/>
          <w:lang w:val="cs-CZ"/>
        </w:rPr>
        <w:t>jednání</w:t>
      </w:r>
      <w:r w:rsidR="00004531">
        <w:rPr>
          <w:rFonts w:cstheme="minorHAnsi"/>
          <w:lang w:val="cs-CZ"/>
        </w:rPr>
        <w:t xml:space="preserve"> výboru</w:t>
      </w:r>
      <w:r w:rsidRPr="00B9127B">
        <w:rPr>
          <w:rFonts w:cstheme="minorHAnsi"/>
          <w:lang w:val="cs-CZ"/>
        </w:rPr>
        <w:t xml:space="preserve"> jsou veřejné.</w:t>
      </w:r>
    </w:p>
    <w:p w14:paraId="0BF100BE" w14:textId="09D1ED18" w:rsidR="002311F6" w:rsidRPr="00B9127B" w:rsidRDefault="002311F6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Zasedání výboru řídí předseda</w:t>
      </w:r>
      <w:r w:rsidR="00CA6A74">
        <w:rPr>
          <w:rFonts w:cstheme="minorHAnsi"/>
          <w:lang w:val="cs-CZ"/>
        </w:rPr>
        <w:t xml:space="preserve">, </w:t>
      </w:r>
      <w:r w:rsidR="00E938AA" w:rsidRPr="00B9127B">
        <w:rPr>
          <w:rFonts w:cstheme="minorHAnsi"/>
          <w:lang w:val="cs-CZ"/>
        </w:rPr>
        <w:t>popř. jiný člen výboru pověřený předsedou.</w:t>
      </w:r>
    </w:p>
    <w:p w14:paraId="361B3F72" w14:textId="58B86165" w:rsidR="003A2A4B" w:rsidRPr="00B9127B" w:rsidRDefault="003A2A4B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O každém jednání se pořizuje zápis, který podepisuje ten, kdo jednání řídil. V zápisu se vždy uvede počet přítomných členů výboru, schválený program, průběh a výsledek hlasování a přijatá usnesení.</w:t>
      </w:r>
    </w:p>
    <w:p w14:paraId="431D6E29" w14:textId="1507D233" w:rsidR="008D61C7" w:rsidRPr="00B9127B" w:rsidRDefault="00246864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5F211A">
        <w:rPr>
          <w:rFonts w:cstheme="minorHAnsi"/>
          <w:lang w:val="cs-CZ"/>
        </w:rPr>
        <w:t xml:space="preserve">Výbor jedná zpravidla na základě písemných podkladů, které předkládají členové výboru, příp. obecní úřad. </w:t>
      </w:r>
      <w:r w:rsidR="002311F6" w:rsidRPr="00B9127B">
        <w:rPr>
          <w:rFonts w:cstheme="minorHAnsi"/>
          <w:lang w:val="cs-CZ"/>
        </w:rPr>
        <w:t>Je-li předkládán k posouzení výboru materiál, musí být členům výboru zaslán nejméně</w:t>
      </w:r>
      <w:r w:rsidR="007A2882" w:rsidRPr="00B9127B">
        <w:rPr>
          <w:rFonts w:cstheme="minorHAnsi"/>
          <w:lang w:val="cs-CZ"/>
        </w:rPr>
        <w:t xml:space="preserve"> </w:t>
      </w:r>
      <w:r w:rsidR="002311F6" w:rsidRPr="00B9127B">
        <w:rPr>
          <w:rFonts w:cstheme="minorHAnsi"/>
          <w:lang w:val="cs-CZ"/>
        </w:rPr>
        <w:t>7 dní před jeho projednáním ve výboru. Ve výjimečných a odůvodněných případech</w:t>
      </w:r>
      <w:r w:rsidR="007A2882" w:rsidRPr="00B9127B">
        <w:rPr>
          <w:rFonts w:cstheme="minorHAnsi"/>
          <w:lang w:val="cs-CZ"/>
        </w:rPr>
        <w:t xml:space="preserve"> </w:t>
      </w:r>
      <w:r w:rsidR="002311F6" w:rsidRPr="00B9127B">
        <w:rPr>
          <w:rFonts w:cstheme="minorHAnsi"/>
          <w:lang w:val="cs-CZ"/>
        </w:rPr>
        <w:t>je možné předložit materiál k projednání v kratší lhůtě nebo i přímo na jednání, pokud</w:t>
      </w:r>
      <w:r w:rsidR="007A2882" w:rsidRPr="00B9127B">
        <w:rPr>
          <w:rFonts w:cstheme="minorHAnsi"/>
          <w:lang w:val="cs-CZ"/>
        </w:rPr>
        <w:t xml:space="preserve"> </w:t>
      </w:r>
      <w:r w:rsidR="002311F6" w:rsidRPr="00B9127B">
        <w:rPr>
          <w:rFonts w:cstheme="minorHAnsi"/>
          <w:lang w:val="cs-CZ"/>
        </w:rPr>
        <w:t>s tím vysloví souhlas nadpoloviční většina všech členů výboru.</w:t>
      </w:r>
    </w:p>
    <w:p w14:paraId="6817A140" w14:textId="63C6A21C" w:rsidR="00DA47C8" w:rsidRPr="00B9127B" w:rsidRDefault="00DA47C8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V případě, že výbor provádí kontrolu, o provedené kontrole výbor pořídí zápis, který obsahuje, co bylo kontrolováno, jaké nedostatky byly zjištěny a návrhy opatření směřující k odstranění nedostatků. Zápis podepisuje člen výboru, který provedl kontrolu, a zaměstnanec, jehož činnosti se kontrola týkala. Výbor následně předloží zápis </w:t>
      </w:r>
      <w:r w:rsidR="001B6C3E">
        <w:rPr>
          <w:rFonts w:cstheme="minorHAnsi"/>
          <w:lang w:val="cs-CZ"/>
        </w:rPr>
        <w:t xml:space="preserve">o provedené kontrole </w:t>
      </w:r>
      <w:r w:rsidRPr="00B9127B">
        <w:rPr>
          <w:rFonts w:cstheme="minorHAnsi"/>
          <w:lang w:val="cs-CZ"/>
        </w:rPr>
        <w:t>zastupitelstvu</w:t>
      </w:r>
      <w:r w:rsidR="00A73885">
        <w:rPr>
          <w:rFonts w:cstheme="minorHAnsi"/>
          <w:lang w:val="cs-CZ"/>
        </w:rPr>
        <w:t xml:space="preserve"> na jeho </w:t>
      </w:r>
      <w:r w:rsidR="0044630B">
        <w:rPr>
          <w:rFonts w:cstheme="minorHAnsi"/>
          <w:lang w:val="cs-CZ"/>
        </w:rPr>
        <w:t xml:space="preserve">nejbližším </w:t>
      </w:r>
      <w:r w:rsidR="00A73885">
        <w:rPr>
          <w:rFonts w:cstheme="minorHAnsi"/>
          <w:lang w:val="cs-CZ"/>
        </w:rPr>
        <w:t>veřejném jednání</w:t>
      </w:r>
      <w:r w:rsidRPr="00B9127B">
        <w:rPr>
          <w:rFonts w:cstheme="minorHAnsi"/>
          <w:lang w:val="cs-CZ"/>
        </w:rPr>
        <w:t>; k zápisu připojí vyjádření orgánu, popřípadě zaměstnanců, jejichž činnosti se kontrola týkala.</w:t>
      </w:r>
    </w:p>
    <w:p w14:paraId="4FEBD243" w14:textId="0F25D284" w:rsidR="00BA5F63" w:rsidRDefault="00B7520F" w:rsidP="005F211A">
      <w:pPr>
        <w:pStyle w:val="Odstavecseseznamem"/>
        <w:numPr>
          <w:ilvl w:val="0"/>
          <w:numId w:val="10"/>
        </w:numPr>
        <w:ind w:left="426" w:hanging="426"/>
        <w:jc w:val="both"/>
        <w:rPr>
          <w:b/>
          <w:bCs/>
          <w:lang w:val="cs-CZ"/>
        </w:rPr>
      </w:pPr>
      <w:r w:rsidRPr="009E53B3">
        <w:rPr>
          <w:rFonts w:cstheme="minorHAnsi"/>
          <w:lang w:val="cs-CZ"/>
        </w:rPr>
        <w:lastRenderedPageBreak/>
        <w:t xml:space="preserve">Nejpozději do 10 dnů po skončení jednání výboru </w:t>
      </w:r>
      <w:r w:rsidR="00E561D8">
        <w:rPr>
          <w:rFonts w:cstheme="minorHAnsi"/>
          <w:lang w:val="cs-CZ"/>
        </w:rPr>
        <w:t>předá předseda</w:t>
      </w:r>
      <w:r w:rsidR="00E561D8" w:rsidRPr="00B9127B">
        <w:rPr>
          <w:rFonts w:cstheme="minorHAnsi"/>
          <w:lang w:val="cs-CZ"/>
        </w:rPr>
        <w:t xml:space="preserve"> výboru</w:t>
      </w:r>
      <w:r w:rsidR="005302E9">
        <w:rPr>
          <w:rFonts w:cstheme="minorHAnsi"/>
          <w:lang w:val="cs-CZ"/>
        </w:rPr>
        <w:t>,</w:t>
      </w:r>
      <w:r w:rsidR="00E561D8">
        <w:rPr>
          <w:rFonts w:cstheme="minorHAnsi"/>
          <w:lang w:val="cs-CZ"/>
        </w:rPr>
        <w:t xml:space="preserve"> </w:t>
      </w:r>
      <w:r w:rsidR="00E561D8" w:rsidRPr="00B9127B">
        <w:rPr>
          <w:rFonts w:cstheme="minorHAnsi"/>
          <w:lang w:val="cs-CZ"/>
        </w:rPr>
        <w:t>popř. jiný člen výboru pověřený předsedou</w:t>
      </w:r>
      <w:r w:rsidRPr="009E53B3">
        <w:rPr>
          <w:rFonts w:cstheme="minorHAnsi"/>
          <w:lang w:val="cs-CZ"/>
        </w:rPr>
        <w:t xml:space="preserve"> zápis a usnesení </w:t>
      </w:r>
      <w:r w:rsidR="00D50AF1">
        <w:rPr>
          <w:rFonts w:cstheme="minorHAnsi"/>
          <w:lang w:val="cs-CZ"/>
        </w:rPr>
        <w:t>v úplném znění vč. příloh</w:t>
      </w:r>
      <w:r w:rsidR="00D50AF1" w:rsidRPr="009E53B3">
        <w:rPr>
          <w:rFonts w:cstheme="minorHAnsi"/>
          <w:lang w:val="cs-CZ"/>
        </w:rPr>
        <w:t xml:space="preserve"> </w:t>
      </w:r>
      <w:r w:rsidRPr="009E53B3">
        <w:rPr>
          <w:rFonts w:cstheme="minorHAnsi"/>
          <w:lang w:val="cs-CZ"/>
        </w:rPr>
        <w:t>obecnímu úřadu</w:t>
      </w:r>
      <w:r w:rsidR="006D7E9F">
        <w:rPr>
          <w:rFonts w:cstheme="minorHAnsi"/>
          <w:lang w:val="cs-CZ"/>
        </w:rPr>
        <w:t xml:space="preserve">, který </w:t>
      </w:r>
      <w:r w:rsidR="00364567">
        <w:rPr>
          <w:rFonts w:cstheme="minorHAnsi"/>
          <w:lang w:val="cs-CZ"/>
        </w:rPr>
        <w:t xml:space="preserve">bez zbytečného odkladu </w:t>
      </w:r>
      <w:r w:rsidR="006D7E9F">
        <w:rPr>
          <w:rFonts w:cstheme="minorHAnsi"/>
          <w:lang w:val="cs-CZ"/>
        </w:rPr>
        <w:t>zajistí jeho uveřejnění na webu obce</w:t>
      </w:r>
      <w:r w:rsidRPr="009E53B3">
        <w:rPr>
          <w:rFonts w:cstheme="minorHAnsi"/>
          <w:lang w:val="cs-CZ"/>
        </w:rPr>
        <w:t>.</w:t>
      </w:r>
    </w:p>
    <w:p w14:paraId="3AF57E46" w14:textId="21944370" w:rsidR="00B7520F" w:rsidRPr="00B9127B" w:rsidRDefault="00B7520F" w:rsidP="009C4B28">
      <w:pPr>
        <w:spacing w:after="0"/>
        <w:jc w:val="center"/>
        <w:rPr>
          <w:b/>
          <w:bCs/>
          <w:lang w:val="cs-CZ"/>
        </w:rPr>
      </w:pPr>
      <w:r w:rsidRPr="00B9127B">
        <w:rPr>
          <w:b/>
          <w:bCs/>
          <w:lang w:val="cs-CZ"/>
        </w:rPr>
        <w:t xml:space="preserve">Článek III. </w:t>
      </w:r>
    </w:p>
    <w:p w14:paraId="78503477" w14:textId="544F8810" w:rsidR="00B7520F" w:rsidRDefault="00BA5F63" w:rsidP="00BA5F63">
      <w:pPr>
        <w:spacing w:after="0"/>
        <w:jc w:val="center"/>
        <w:rPr>
          <w:b/>
          <w:bCs/>
          <w:i/>
          <w:iCs/>
          <w:lang w:val="cs-CZ"/>
        </w:rPr>
      </w:pPr>
      <w:r w:rsidRPr="00B9127B">
        <w:rPr>
          <w:b/>
          <w:bCs/>
          <w:i/>
          <w:iCs/>
          <w:lang w:val="cs-CZ"/>
        </w:rPr>
        <w:t>Usnesení výboru a hlasování</w:t>
      </w:r>
    </w:p>
    <w:p w14:paraId="658BB7D7" w14:textId="14E6D176" w:rsidR="00957CA8" w:rsidRPr="00B9127B" w:rsidRDefault="00957CA8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O účasti na jednání výboru se pořídí prezenční listina s vlastnoručním podpisem každého účastníka. Prezenční listina tvoří přílohu zápisu z jednání výboru.</w:t>
      </w:r>
    </w:p>
    <w:p w14:paraId="008A0F35" w14:textId="3C188D05" w:rsidR="00575FEA" w:rsidRPr="00B9127B" w:rsidRDefault="002F3C90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Předsedající po zahájení jednání zjistí počet přítomných členů a konstatuje, zda je výbor schopen se usnášet. Výbor je schopen se usnášet, účastní-li se jeho zasedání nadpoloviční většina všech členů výboru.</w:t>
      </w:r>
    </w:p>
    <w:p w14:paraId="5D9BCD8C" w14:textId="624E15DF" w:rsidR="00C13B96" w:rsidRPr="00B9127B" w:rsidRDefault="00C13B96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Pokud je výbor usnášeníschopný, předsedající předloží výboru návrh programu jednání, který může být na základě návrhů členů výboru upraven. Součástí programu je vždy kontrola zápisu z</w:t>
      </w:r>
      <w:r w:rsidR="00475D8C">
        <w:rPr>
          <w:rFonts w:cstheme="minorHAnsi"/>
          <w:lang w:val="cs-CZ"/>
        </w:rPr>
        <w:t> </w:t>
      </w:r>
      <w:r w:rsidRPr="00B9127B">
        <w:rPr>
          <w:rFonts w:cstheme="minorHAnsi"/>
          <w:lang w:val="cs-CZ"/>
        </w:rPr>
        <w:t>posledního jednání výboru. Další jednání probíhá podle schváleného programu. Pořadí bodů lze během jednání měnit.</w:t>
      </w:r>
    </w:p>
    <w:p w14:paraId="21604FE2" w14:textId="661740BD" w:rsidR="007B067B" w:rsidRPr="00B9127B" w:rsidRDefault="007B067B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Předsedající může diskutujícímu odejmout slovo, pokud nesměřuje ke konečnému stanovisku výboru.</w:t>
      </w:r>
    </w:p>
    <w:p w14:paraId="251B9197" w14:textId="698941E5" w:rsidR="008D44E2" w:rsidRPr="00B9127B" w:rsidRDefault="008D44E2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O návrhu usnesení výboru k jednotlivým bodům programu nechá předsedající hlasovat. K přijetí usnesení je potřeba nadpoloviční většina všech členů výboru.</w:t>
      </w:r>
    </w:p>
    <w:p w14:paraId="51B1D943" w14:textId="11478847" w:rsidR="008D44E2" w:rsidRPr="00B9127B" w:rsidRDefault="00E26075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O návrhu se může hlasovat jako </w:t>
      </w:r>
      <w:r w:rsidR="00247BBC">
        <w:rPr>
          <w:rFonts w:cstheme="minorHAnsi"/>
          <w:lang w:val="cs-CZ"/>
        </w:rPr>
        <w:t xml:space="preserve">o </w:t>
      </w:r>
      <w:r w:rsidRPr="00B9127B">
        <w:rPr>
          <w:rFonts w:cstheme="minorHAnsi"/>
          <w:lang w:val="cs-CZ"/>
        </w:rPr>
        <w:t>celku nebo odděleně podle jednotlivých částí usnesení. Pokud byly v diskusi podány protinávrhy nebo pozměňující návrhy, hlasuje se nejdříve o nich v pořadí, v</w:t>
      </w:r>
      <w:r w:rsidR="008A741E">
        <w:rPr>
          <w:rFonts w:cstheme="minorHAnsi"/>
          <w:lang w:val="cs-CZ"/>
        </w:rPr>
        <w:t> </w:t>
      </w:r>
      <w:r w:rsidRPr="00B9127B">
        <w:rPr>
          <w:rFonts w:cstheme="minorHAnsi"/>
          <w:lang w:val="cs-CZ"/>
        </w:rPr>
        <w:t>jakém byly podány.</w:t>
      </w:r>
    </w:p>
    <w:p w14:paraId="34B8AA3A" w14:textId="3B35A50C" w:rsidR="00E26075" w:rsidRPr="00B9127B" w:rsidRDefault="001D4A75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Zápis ze zasedání výboru vyhotovuje </w:t>
      </w:r>
      <w:r w:rsidR="00C67478">
        <w:rPr>
          <w:rFonts w:cstheme="minorHAnsi"/>
          <w:lang w:val="cs-CZ"/>
        </w:rPr>
        <w:t>předseda</w:t>
      </w:r>
      <w:r w:rsidRPr="00B9127B">
        <w:rPr>
          <w:rFonts w:cstheme="minorHAnsi"/>
          <w:lang w:val="cs-CZ"/>
        </w:rPr>
        <w:t xml:space="preserve"> výboru</w:t>
      </w:r>
      <w:r w:rsidR="00C67478">
        <w:rPr>
          <w:rFonts w:cstheme="minorHAnsi"/>
          <w:lang w:val="cs-CZ"/>
        </w:rPr>
        <w:t xml:space="preserve"> </w:t>
      </w:r>
      <w:r w:rsidR="00C67478" w:rsidRPr="00B9127B">
        <w:rPr>
          <w:rFonts w:cstheme="minorHAnsi"/>
          <w:lang w:val="cs-CZ"/>
        </w:rPr>
        <w:t>popř.</w:t>
      </w:r>
      <w:r w:rsidR="008C207F">
        <w:rPr>
          <w:rFonts w:cstheme="minorHAnsi"/>
          <w:lang w:val="cs-CZ"/>
        </w:rPr>
        <w:t xml:space="preserve"> </w:t>
      </w:r>
      <w:r w:rsidR="00C67478" w:rsidRPr="00B9127B">
        <w:rPr>
          <w:rFonts w:cstheme="minorHAnsi"/>
          <w:lang w:val="cs-CZ"/>
        </w:rPr>
        <w:t xml:space="preserve"> jiný člen výboru pověřený předsedou</w:t>
      </w:r>
      <w:r w:rsidRPr="00B9127B">
        <w:rPr>
          <w:rFonts w:cstheme="minorHAnsi"/>
          <w:lang w:val="cs-CZ"/>
        </w:rPr>
        <w:t xml:space="preserve">. Nedílnou součástí zápisu jsou přijatá usnesení výboru. Zápis ze zasedání výboru podepisuje předseda výboru </w:t>
      </w:r>
      <w:r w:rsidR="008C207F" w:rsidRPr="00B9127B">
        <w:rPr>
          <w:rFonts w:cstheme="minorHAnsi"/>
          <w:lang w:val="cs-CZ"/>
        </w:rPr>
        <w:t>popř.</w:t>
      </w:r>
      <w:r w:rsidR="008C207F">
        <w:rPr>
          <w:rFonts w:cstheme="minorHAnsi"/>
          <w:lang w:val="cs-CZ"/>
        </w:rPr>
        <w:t xml:space="preserve"> </w:t>
      </w:r>
      <w:r w:rsidR="008C207F" w:rsidRPr="00B9127B">
        <w:rPr>
          <w:rFonts w:cstheme="minorHAnsi"/>
          <w:lang w:val="cs-CZ"/>
        </w:rPr>
        <w:t xml:space="preserve"> jiný člen výboru pověřený předsedou.</w:t>
      </w:r>
    </w:p>
    <w:p w14:paraId="63EC6429" w14:textId="50C3437A" w:rsidR="00BA5F63" w:rsidRDefault="00D76321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 xml:space="preserve">Zápis musí </w:t>
      </w:r>
      <w:r w:rsidR="008C747B">
        <w:rPr>
          <w:rFonts w:cstheme="minorHAnsi"/>
          <w:lang w:val="cs-CZ"/>
        </w:rPr>
        <w:t>v elektronické podobě</w:t>
      </w:r>
      <w:r w:rsidR="00B96E9D">
        <w:rPr>
          <w:rFonts w:cstheme="minorHAnsi"/>
          <w:lang w:val="cs-CZ"/>
        </w:rPr>
        <w:t xml:space="preserve"> bez zbytečného odkladu</w:t>
      </w:r>
      <w:r w:rsidR="008C747B">
        <w:rPr>
          <w:rFonts w:cstheme="minorHAnsi"/>
          <w:lang w:val="cs-CZ"/>
        </w:rPr>
        <w:t xml:space="preserve"> </w:t>
      </w:r>
      <w:r w:rsidRPr="00B9127B">
        <w:rPr>
          <w:rFonts w:cstheme="minorHAnsi"/>
          <w:lang w:val="cs-CZ"/>
        </w:rPr>
        <w:t>obdržet každý člen výboru</w:t>
      </w:r>
      <w:r w:rsidR="00AC4DA1">
        <w:rPr>
          <w:rFonts w:cstheme="minorHAnsi"/>
          <w:lang w:val="cs-CZ"/>
        </w:rPr>
        <w:t xml:space="preserve"> na adresu předanou předsedovi výboru. </w:t>
      </w:r>
      <w:r w:rsidR="00E14745" w:rsidRPr="00B9127B">
        <w:rPr>
          <w:rFonts w:cstheme="minorHAnsi"/>
          <w:lang w:val="cs-CZ"/>
        </w:rPr>
        <w:t xml:space="preserve"> </w:t>
      </w:r>
      <w:r w:rsidR="00BE0130">
        <w:rPr>
          <w:rFonts w:cstheme="minorHAnsi"/>
          <w:lang w:val="cs-CZ"/>
        </w:rPr>
        <w:t>S</w:t>
      </w:r>
      <w:r w:rsidR="00E14745" w:rsidRPr="00B9127B">
        <w:rPr>
          <w:rFonts w:cstheme="minorHAnsi"/>
          <w:lang w:val="cs-CZ"/>
        </w:rPr>
        <w:t>tarosta obce</w:t>
      </w:r>
      <w:r w:rsidR="00BE0130">
        <w:rPr>
          <w:rFonts w:cstheme="minorHAnsi"/>
          <w:lang w:val="cs-CZ"/>
        </w:rPr>
        <w:t xml:space="preserve"> obdrží ori</w:t>
      </w:r>
      <w:r w:rsidR="0034459F">
        <w:rPr>
          <w:rFonts w:cstheme="minorHAnsi"/>
          <w:lang w:val="cs-CZ"/>
        </w:rPr>
        <w:t>g</w:t>
      </w:r>
      <w:r w:rsidR="00BE0130">
        <w:rPr>
          <w:rFonts w:cstheme="minorHAnsi"/>
          <w:lang w:val="cs-CZ"/>
        </w:rPr>
        <w:t xml:space="preserve">inál zápisu a </w:t>
      </w:r>
      <w:r w:rsidR="00186560" w:rsidRPr="00B9127B">
        <w:rPr>
          <w:rFonts w:cstheme="minorHAnsi"/>
          <w:lang w:val="cs-CZ"/>
        </w:rPr>
        <w:t xml:space="preserve">provede archivaci dle </w:t>
      </w:r>
      <w:r w:rsidR="00685AAC">
        <w:rPr>
          <w:rFonts w:cstheme="minorHAnsi"/>
          <w:lang w:val="cs-CZ"/>
        </w:rPr>
        <w:t xml:space="preserve">obecně </w:t>
      </w:r>
      <w:r w:rsidR="00B67673">
        <w:rPr>
          <w:rFonts w:cstheme="minorHAnsi"/>
          <w:lang w:val="cs-CZ"/>
        </w:rPr>
        <w:t>p</w:t>
      </w:r>
      <w:r w:rsidR="00186560" w:rsidRPr="00B9127B">
        <w:rPr>
          <w:rFonts w:cstheme="minorHAnsi"/>
          <w:lang w:val="cs-CZ"/>
        </w:rPr>
        <w:t xml:space="preserve">latných </w:t>
      </w:r>
      <w:r w:rsidR="0016424C">
        <w:rPr>
          <w:rFonts w:cstheme="minorHAnsi"/>
          <w:lang w:val="cs-CZ"/>
        </w:rPr>
        <w:t>pravidel</w:t>
      </w:r>
      <w:r w:rsidR="000E6F47" w:rsidRPr="00B9127B">
        <w:rPr>
          <w:rFonts w:cstheme="minorHAnsi"/>
          <w:lang w:val="cs-CZ"/>
        </w:rPr>
        <w:t>.</w:t>
      </w:r>
    </w:p>
    <w:p w14:paraId="1F85F7BF" w14:textId="6B500191" w:rsidR="002E45F9" w:rsidRPr="00B9127B" w:rsidRDefault="002E45F9" w:rsidP="005F211A">
      <w:pPr>
        <w:pStyle w:val="Odstavecseseznamem"/>
        <w:numPr>
          <w:ilvl w:val="0"/>
          <w:numId w:val="9"/>
        </w:numPr>
        <w:spacing w:after="0"/>
        <w:ind w:left="426" w:hanging="426"/>
        <w:jc w:val="both"/>
        <w:rPr>
          <w:rFonts w:cstheme="minorHAnsi"/>
          <w:lang w:val="cs-CZ"/>
        </w:rPr>
      </w:pPr>
      <w:r>
        <w:rPr>
          <w:rFonts w:cstheme="minorHAnsi"/>
          <w:lang w:val="cs-CZ"/>
        </w:rPr>
        <w:t xml:space="preserve">Ve </w:t>
      </w:r>
      <w:r w:rsidR="00A422F7">
        <w:rPr>
          <w:rFonts w:cstheme="minorHAnsi"/>
          <w:lang w:val="cs-CZ"/>
        </w:rPr>
        <w:t>vhodných</w:t>
      </w:r>
      <w:r w:rsidR="00E42462">
        <w:rPr>
          <w:rFonts w:cstheme="minorHAnsi"/>
          <w:lang w:val="cs-CZ"/>
        </w:rPr>
        <w:t xml:space="preserve"> případech může výbor </w:t>
      </w:r>
      <w:r w:rsidR="0045762C">
        <w:rPr>
          <w:rFonts w:cstheme="minorHAnsi"/>
          <w:lang w:val="cs-CZ"/>
        </w:rPr>
        <w:t xml:space="preserve">jednat a hlasovat korespondenčním </w:t>
      </w:r>
      <w:r w:rsidR="00A422F7">
        <w:rPr>
          <w:rFonts w:cstheme="minorHAnsi"/>
          <w:lang w:val="cs-CZ"/>
        </w:rPr>
        <w:t>způsobem (per rollam)</w:t>
      </w:r>
      <w:r w:rsidR="000749D1">
        <w:rPr>
          <w:rFonts w:cstheme="minorHAnsi"/>
          <w:lang w:val="cs-CZ"/>
        </w:rPr>
        <w:t>, v</w:t>
      </w:r>
      <w:r w:rsidR="00C57AB5">
        <w:rPr>
          <w:rFonts w:cstheme="minorHAnsi"/>
          <w:lang w:val="cs-CZ"/>
        </w:rPr>
        <w:t> </w:t>
      </w:r>
      <w:r w:rsidR="000749D1">
        <w:rPr>
          <w:rFonts w:cstheme="minorHAnsi"/>
          <w:lang w:val="cs-CZ"/>
        </w:rPr>
        <w:t>takovém</w:t>
      </w:r>
      <w:r w:rsidR="00C57AB5">
        <w:rPr>
          <w:rFonts w:cstheme="minorHAnsi"/>
          <w:lang w:val="cs-CZ"/>
        </w:rPr>
        <w:t xml:space="preserve"> případě se ostatní ustanovení </w:t>
      </w:r>
      <w:r w:rsidR="00AC3ACF">
        <w:rPr>
          <w:rFonts w:cstheme="minorHAnsi"/>
          <w:lang w:val="cs-CZ"/>
        </w:rPr>
        <w:t>použijí přiměřeně</w:t>
      </w:r>
      <w:r w:rsidR="00EB5621">
        <w:rPr>
          <w:rFonts w:cstheme="minorHAnsi"/>
          <w:lang w:val="cs-CZ"/>
        </w:rPr>
        <w:t xml:space="preserve">. </w:t>
      </w:r>
      <w:r w:rsidR="00C42F36">
        <w:rPr>
          <w:rFonts w:cstheme="minorHAnsi"/>
          <w:lang w:val="cs-CZ"/>
        </w:rPr>
        <w:t xml:space="preserve">Pro vyslovení </w:t>
      </w:r>
      <w:r w:rsidR="00230207" w:rsidRPr="00B9127B">
        <w:rPr>
          <w:rFonts w:cstheme="minorHAnsi"/>
          <w:lang w:val="cs-CZ"/>
        </w:rPr>
        <w:t>souhlas</w:t>
      </w:r>
      <w:r w:rsidR="00C42F36">
        <w:rPr>
          <w:rFonts w:cstheme="minorHAnsi"/>
          <w:lang w:val="cs-CZ"/>
        </w:rPr>
        <w:t>u s usnesením výboru zůstává i v tomto případě nutná</w:t>
      </w:r>
      <w:r w:rsidR="00230207" w:rsidRPr="00B9127B">
        <w:rPr>
          <w:rFonts w:cstheme="minorHAnsi"/>
          <w:lang w:val="cs-CZ"/>
        </w:rPr>
        <w:t xml:space="preserve"> nadpoloviční většina všech členů výboru</w:t>
      </w:r>
      <w:r w:rsidR="00E41D83">
        <w:rPr>
          <w:rFonts w:cstheme="minorHAnsi"/>
          <w:lang w:val="cs-CZ"/>
        </w:rPr>
        <w:t>.</w:t>
      </w:r>
    </w:p>
    <w:p w14:paraId="61CD331B" w14:textId="674CD83C" w:rsidR="000E6F47" w:rsidRPr="00B9127B" w:rsidRDefault="000E6F47" w:rsidP="000E6F47">
      <w:pPr>
        <w:spacing w:after="0"/>
        <w:rPr>
          <w:rFonts w:cstheme="minorHAnsi"/>
          <w:lang w:val="cs-CZ"/>
        </w:rPr>
      </w:pPr>
    </w:p>
    <w:p w14:paraId="65219634" w14:textId="77777777" w:rsidR="000809E1" w:rsidRPr="00B9127B" w:rsidRDefault="000809E1" w:rsidP="008410CE">
      <w:pPr>
        <w:spacing w:after="0"/>
        <w:jc w:val="center"/>
        <w:rPr>
          <w:b/>
          <w:bCs/>
          <w:lang w:val="cs-CZ"/>
        </w:rPr>
      </w:pPr>
      <w:r w:rsidRPr="00183EEA">
        <w:rPr>
          <w:b/>
          <w:bCs/>
          <w:lang w:val="cs-CZ"/>
        </w:rPr>
        <w:t>Článek</w:t>
      </w:r>
      <w:r w:rsidRPr="00B9127B">
        <w:rPr>
          <w:b/>
          <w:bCs/>
          <w:lang w:val="cs-CZ"/>
        </w:rPr>
        <w:t xml:space="preserve"> IV. </w:t>
      </w:r>
    </w:p>
    <w:p w14:paraId="548C2ECB" w14:textId="40EE3573" w:rsidR="000809E1" w:rsidRPr="00B9127B" w:rsidRDefault="000809E1" w:rsidP="000809E1">
      <w:pPr>
        <w:spacing w:after="0"/>
        <w:jc w:val="center"/>
        <w:rPr>
          <w:b/>
          <w:bCs/>
          <w:i/>
          <w:iCs/>
          <w:lang w:val="cs-CZ"/>
        </w:rPr>
      </w:pPr>
      <w:r w:rsidRPr="00B9127B">
        <w:rPr>
          <w:b/>
          <w:bCs/>
          <w:i/>
          <w:iCs/>
          <w:lang w:val="cs-CZ"/>
        </w:rPr>
        <w:t>Jiná ustanovení</w:t>
      </w:r>
    </w:p>
    <w:p w14:paraId="23CB8AA4" w14:textId="2AD12955" w:rsidR="00F45493" w:rsidRPr="00B9127B" w:rsidRDefault="005F1372" w:rsidP="005F211A">
      <w:pPr>
        <w:pStyle w:val="Odstavecseseznamem"/>
        <w:numPr>
          <w:ilvl w:val="0"/>
          <w:numId w:val="8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V zájmu úspěšného plnění společných úkolů výbory vzájemně spolupracují, popř. koordinují svou činnost ve věcech společných pro více odvětví. Vyžaduje-li to zájem věci, mohou výbory jednat společně a podávat zastupitelstvu společné zprávy, návrhy, stanoviska apod.</w:t>
      </w:r>
    </w:p>
    <w:p w14:paraId="352B676A" w14:textId="594D60BA" w:rsidR="005F1372" w:rsidRPr="00B9127B" w:rsidRDefault="005F1372" w:rsidP="005F211A">
      <w:pPr>
        <w:pStyle w:val="Odstavecseseznamem"/>
        <w:numPr>
          <w:ilvl w:val="0"/>
          <w:numId w:val="8"/>
        </w:numPr>
        <w:spacing w:after="0"/>
        <w:ind w:left="426" w:hanging="426"/>
        <w:jc w:val="both"/>
        <w:rPr>
          <w:rFonts w:cstheme="minorHAnsi"/>
          <w:lang w:val="cs-CZ"/>
        </w:rPr>
      </w:pPr>
      <w:r w:rsidRPr="00B9127B">
        <w:rPr>
          <w:rFonts w:cstheme="minorHAnsi"/>
          <w:lang w:val="cs-CZ"/>
        </w:rPr>
        <w:t>Písemnosti vyhotovené výborem se označují v záhlaví názvem obce, a</w:t>
      </w:r>
      <w:r w:rsidR="00CB4D29">
        <w:rPr>
          <w:rFonts w:cstheme="minorHAnsi"/>
          <w:lang w:val="cs-CZ"/>
        </w:rPr>
        <w:t> </w:t>
      </w:r>
      <w:r w:rsidRPr="00B9127B">
        <w:rPr>
          <w:rFonts w:cstheme="minorHAnsi"/>
          <w:lang w:val="cs-CZ"/>
        </w:rPr>
        <w:t>názvem výboru, který písemnost vyhotovil.</w:t>
      </w:r>
    </w:p>
    <w:p w14:paraId="176DAA0E" w14:textId="77777777" w:rsidR="000809E1" w:rsidRPr="00B9127B" w:rsidRDefault="000809E1" w:rsidP="000E6F47">
      <w:pPr>
        <w:spacing w:after="0"/>
        <w:ind w:left="360"/>
        <w:jc w:val="center"/>
        <w:rPr>
          <w:b/>
          <w:bCs/>
          <w:lang w:val="cs-CZ"/>
        </w:rPr>
      </w:pPr>
    </w:p>
    <w:p w14:paraId="2F758A42" w14:textId="20EBFCC9" w:rsidR="000E6F47" w:rsidRPr="00B9127B" w:rsidRDefault="000E6F47" w:rsidP="0044630B">
      <w:pPr>
        <w:spacing w:after="0"/>
        <w:jc w:val="center"/>
        <w:rPr>
          <w:b/>
          <w:bCs/>
          <w:lang w:val="cs-CZ"/>
        </w:rPr>
      </w:pPr>
      <w:r w:rsidRPr="00B9127B">
        <w:rPr>
          <w:b/>
          <w:bCs/>
          <w:lang w:val="cs-CZ"/>
        </w:rPr>
        <w:t xml:space="preserve">Článek V. </w:t>
      </w:r>
    </w:p>
    <w:p w14:paraId="4B45D267" w14:textId="57727786" w:rsidR="000E6F47" w:rsidRPr="00B9127B" w:rsidRDefault="002D1397" w:rsidP="000E6F47">
      <w:pPr>
        <w:spacing w:after="0"/>
        <w:jc w:val="center"/>
        <w:rPr>
          <w:b/>
          <w:bCs/>
          <w:i/>
          <w:iCs/>
          <w:lang w:val="cs-CZ"/>
        </w:rPr>
      </w:pPr>
      <w:r w:rsidRPr="00B9127B">
        <w:rPr>
          <w:b/>
          <w:bCs/>
          <w:i/>
          <w:iCs/>
          <w:lang w:val="cs-CZ"/>
        </w:rPr>
        <w:t>Závěrečná ustanovení</w:t>
      </w:r>
    </w:p>
    <w:p w14:paraId="7183EB2F" w14:textId="6FC3DA84" w:rsidR="00150E67" w:rsidRPr="008000E2" w:rsidRDefault="002D1397" w:rsidP="008000E2">
      <w:pPr>
        <w:pStyle w:val="Odstavecseseznamem"/>
        <w:numPr>
          <w:ilvl w:val="0"/>
          <w:numId w:val="6"/>
        </w:numPr>
        <w:spacing w:after="0"/>
        <w:ind w:left="426" w:hanging="426"/>
        <w:rPr>
          <w:b/>
          <w:bCs/>
          <w:lang w:val="cs-CZ"/>
        </w:rPr>
      </w:pPr>
      <w:r w:rsidRPr="008000E2">
        <w:rPr>
          <w:lang w:val="cs-CZ"/>
        </w:rPr>
        <w:t xml:space="preserve">Jednací řád byl schválen Usnesením </w:t>
      </w:r>
      <w:r w:rsidR="005806D1" w:rsidRPr="008000E2">
        <w:rPr>
          <w:lang w:val="cs-CZ"/>
        </w:rPr>
        <w:t xml:space="preserve">zastupitelstva </w:t>
      </w:r>
      <w:r w:rsidRPr="008000E2">
        <w:rPr>
          <w:lang w:val="cs-CZ"/>
        </w:rPr>
        <w:t>obce Květnice č.</w:t>
      </w:r>
      <w:r w:rsidR="00113D03" w:rsidRPr="008000E2">
        <w:rPr>
          <w:lang w:val="cs-CZ"/>
        </w:rPr>
        <w:t xml:space="preserve"> </w:t>
      </w:r>
      <w:r w:rsidR="0044224E" w:rsidRPr="008000E2">
        <w:rPr>
          <w:rFonts w:cstheme="minorHAnsi"/>
        </w:rPr>
        <w:t>2023/01/04</w:t>
      </w:r>
      <w:r w:rsidRPr="008000E2">
        <w:rPr>
          <w:lang w:val="cs-CZ"/>
        </w:rPr>
        <w:t xml:space="preserve"> dne </w:t>
      </w:r>
      <w:r w:rsidR="0044224E" w:rsidRPr="008000E2">
        <w:rPr>
          <w:lang w:val="cs-CZ"/>
        </w:rPr>
        <w:t>11</w:t>
      </w:r>
      <w:r w:rsidR="0064266B" w:rsidRPr="008000E2">
        <w:rPr>
          <w:lang w:val="cs-CZ"/>
        </w:rPr>
        <w:t>.</w:t>
      </w:r>
      <w:r w:rsidR="00F508FE" w:rsidRPr="008000E2">
        <w:rPr>
          <w:lang w:val="cs-CZ"/>
        </w:rPr>
        <w:t xml:space="preserve"> </w:t>
      </w:r>
      <w:r w:rsidR="0044224E" w:rsidRPr="008000E2">
        <w:rPr>
          <w:lang w:val="cs-CZ"/>
        </w:rPr>
        <w:t>1</w:t>
      </w:r>
      <w:r w:rsidR="0064266B" w:rsidRPr="008000E2">
        <w:rPr>
          <w:lang w:val="cs-CZ"/>
        </w:rPr>
        <w:t>.</w:t>
      </w:r>
      <w:r w:rsidR="00F508FE" w:rsidRPr="008000E2">
        <w:rPr>
          <w:lang w:val="cs-CZ"/>
        </w:rPr>
        <w:t xml:space="preserve"> 2023</w:t>
      </w:r>
    </w:p>
    <w:p w14:paraId="11F0B1AA" w14:textId="77777777" w:rsidR="00F303FD" w:rsidRDefault="00F303FD" w:rsidP="00DF20B7">
      <w:pPr>
        <w:rPr>
          <w:b/>
          <w:bCs/>
          <w:lang w:val="cs-CZ"/>
        </w:rPr>
        <w:sectPr w:rsidR="00F303FD" w:rsidSect="003E50EE">
          <w:footerReference w:type="default" r:id="rId7"/>
          <w:headerReference w:type="first" r:id="rId8"/>
          <w:footerReference w:type="first" r:id="rId9"/>
          <w:pgSz w:w="11906" w:h="16838"/>
          <w:pgMar w:top="1702" w:right="1417" w:bottom="1843" w:left="1417" w:header="708" w:footer="708" w:gutter="0"/>
          <w:cols w:space="708"/>
          <w:titlePg/>
          <w:rtlGutter/>
          <w:docGrid w:linePitch="360"/>
        </w:sectPr>
      </w:pPr>
    </w:p>
    <w:p w14:paraId="772839B9" w14:textId="77777777" w:rsidR="00B02763" w:rsidRDefault="00B02763" w:rsidP="00DF20B7">
      <w:pPr>
        <w:rPr>
          <w:b/>
          <w:bCs/>
          <w:lang w:val="cs-CZ"/>
        </w:rPr>
      </w:pPr>
    </w:p>
    <w:p w14:paraId="4F8BC6F4" w14:textId="56222668" w:rsidR="00925987" w:rsidRDefault="00925987" w:rsidP="00DF20B7">
      <w:pPr>
        <w:rPr>
          <w:b/>
          <w:bCs/>
          <w:lang w:val="cs-CZ"/>
        </w:rPr>
      </w:pPr>
      <w:r w:rsidRPr="00925987">
        <w:rPr>
          <w:b/>
          <w:bCs/>
          <w:lang w:val="cs-CZ"/>
        </w:rPr>
        <w:t>Příloha</w:t>
      </w:r>
      <w:r w:rsidR="000C2A1F">
        <w:rPr>
          <w:b/>
          <w:bCs/>
          <w:lang w:val="cs-CZ"/>
        </w:rPr>
        <w:t xml:space="preserve"> 1 – Vzor zápisu z jednání výboru</w:t>
      </w:r>
    </w:p>
    <w:p w14:paraId="3AFFF706" w14:textId="77777777" w:rsidR="00DF20B7" w:rsidRDefault="00DF20B7" w:rsidP="00925987">
      <w:pPr>
        <w:spacing w:after="0"/>
        <w:jc w:val="center"/>
        <w:rPr>
          <w:b/>
          <w:bCs/>
          <w:lang w:val="cs-CZ"/>
        </w:rPr>
      </w:pPr>
    </w:p>
    <w:p w14:paraId="4829EF91" w14:textId="77777777" w:rsidR="00DF20B7" w:rsidRPr="00BE43FF" w:rsidRDefault="00DF20B7" w:rsidP="00DF20B7">
      <w:pPr>
        <w:pStyle w:val="Vrazncitt"/>
        <w:spacing w:before="120" w:after="120"/>
        <w:ind w:left="862" w:right="862"/>
        <w:rPr>
          <w:rFonts w:cstheme="minorHAnsi"/>
          <w:sz w:val="44"/>
          <w:szCs w:val="44"/>
        </w:rPr>
      </w:pPr>
      <w:bookmarkStart w:id="0" w:name="_Hlk71187953"/>
      <w:r w:rsidRPr="00BE43FF">
        <w:rPr>
          <w:rFonts w:cstheme="minorHAnsi"/>
          <w:sz w:val="44"/>
          <w:szCs w:val="44"/>
        </w:rPr>
        <w:t xml:space="preserve">Zápis z jednání </w:t>
      </w:r>
      <w:r w:rsidRPr="00BE43FF">
        <w:rPr>
          <w:rFonts w:cstheme="minorHAnsi"/>
          <w:sz w:val="44"/>
          <w:szCs w:val="44"/>
          <w:highlight w:val="yellow"/>
        </w:rPr>
        <w:t>DOPLNIT</w:t>
      </w:r>
      <w:r w:rsidRPr="00BE43FF">
        <w:rPr>
          <w:rFonts w:cstheme="minorHAnsi"/>
          <w:sz w:val="44"/>
          <w:szCs w:val="44"/>
        </w:rPr>
        <w:t xml:space="preserve"> výboru</w:t>
      </w:r>
    </w:p>
    <w:p w14:paraId="0BD85948" w14:textId="77777777" w:rsidR="00DF20B7" w:rsidRPr="00BE43FF" w:rsidRDefault="00DF20B7" w:rsidP="00DF20B7">
      <w:pPr>
        <w:jc w:val="both"/>
        <w:rPr>
          <w:rFonts w:cstheme="minorHAnsi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89"/>
        <w:gridCol w:w="6573"/>
      </w:tblGrid>
      <w:tr w:rsidR="00DF20B7" w:rsidRPr="00BE43FF" w14:paraId="316EDAA7" w14:textId="77777777" w:rsidTr="002233A9">
        <w:tc>
          <w:tcPr>
            <w:tcW w:w="2538" w:type="dxa"/>
          </w:tcPr>
          <w:bookmarkEnd w:id="0"/>
          <w:p w14:paraId="05E5DD33" w14:textId="77777777" w:rsidR="00DF20B7" w:rsidRPr="00BE43FF" w:rsidRDefault="00DF20B7" w:rsidP="002233A9">
            <w:pPr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 xml:space="preserve">Datum a čas zahájení: </w:t>
            </w:r>
          </w:p>
        </w:tc>
        <w:tc>
          <w:tcPr>
            <w:tcW w:w="6750" w:type="dxa"/>
          </w:tcPr>
          <w:p w14:paraId="5E63B049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463DC6CA" w14:textId="77777777" w:rsidTr="002233A9">
        <w:tc>
          <w:tcPr>
            <w:tcW w:w="2538" w:type="dxa"/>
          </w:tcPr>
          <w:p w14:paraId="04C7155C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 xml:space="preserve">Místo konání: </w:t>
            </w:r>
          </w:p>
        </w:tc>
        <w:tc>
          <w:tcPr>
            <w:tcW w:w="6750" w:type="dxa"/>
          </w:tcPr>
          <w:p w14:paraId="648B11FB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</w:rPr>
            </w:pPr>
            <w:r w:rsidRPr="00BE43FF">
              <w:rPr>
                <w:rFonts w:asciiTheme="minorHAnsi" w:hAnsiTheme="minorHAnsi" w:cstheme="minorHAnsi"/>
              </w:rPr>
              <w:t>budova obecního úřadu K Dobročovicům 35, 250 84 Květnice</w:t>
            </w:r>
          </w:p>
        </w:tc>
      </w:tr>
      <w:tr w:rsidR="00DF20B7" w:rsidRPr="00BE43FF" w14:paraId="50C97DCD" w14:textId="77777777" w:rsidTr="002233A9">
        <w:tc>
          <w:tcPr>
            <w:tcW w:w="2538" w:type="dxa"/>
          </w:tcPr>
          <w:p w14:paraId="4B000FD8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>Přítomní členové:</w:t>
            </w:r>
          </w:p>
        </w:tc>
        <w:tc>
          <w:tcPr>
            <w:tcW w:w="6750" w:type="dxa"/>
          </w:tcPr>
          <w:p w14:paraId="5C6CB0DA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31D73480" w14:textId="77777777" w:rsidTr="002233A9">
        <w:tc>
          <w:tcPr>
            <w:tcW w:w="2538" w:type="dxa"/>
          </w:tcPr>
          <w:p w14:paraId="5CEBFCCF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 xml:space="preserve">Omluvení členové: </w:t>
            </w:r>
          </w:p>
        </w:tc>
        <w:tc>
          <w:tcPr>
            <w:tcW w:w="6750" w:type="dxa"/>
          </w:tcPr>
          <w:p w14:paraId="644E7B25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78BF9831" w14:textId="77777777" w:rsidTr="002233A9">
        <w:tc>
          <w:tcPr>
            <w:tcW w:w="2538" w:type="dxa"/>
          </w:tcPr>
          <w:p w14:paraId="2805E838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 xml:space="preserve">Přítomní hosté: </w:t>
            </w:r>
          </w:p>
        </w:tc>
        <w:tc>
          <w:tcPr>
            <w:tcW w:w="6750" w:type="dxa"/>
          </w:tcPr>
          <w:p w14:paraId="05AA7E65" w14:textId="77777777" w:rsidR="00DF20B7" w:rsidRPr="00BE43FF" w:rsidRDefault="00DF20B7" w:rsidP="002233A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93E9625" w14:textId="77777777" w:rsidR="00DF20B7" w:rsidRPr="00BE43FF" w:rsidRDefault="00DF20B7" w:rsidP="00DF20B7">
      <w:pPr>
        <w:pStyle w:val="Nadpis1"/>
        <w:keepNext w:val="0"/>
        <w:numPr>
          <w:ilvl w:val="0"/>
          <w:numId w:val="11"/>
        </w:numPr>
        <w:spacing w:before="360" w:after="120"/>
        <w:ind w:left="567" w:hanging="567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t>Program zasedání</w:t>
      </w:r>
    </w:p>
    <w:p w14:paraId="2112FD82" w14:textId="77777777" w:rsidR="00DF20B7" w:rsidRPr="00BE43FF" w:rsidRDefault="00DF20B7" w:rsidP="00DF20B7">
      <w:pPr>
        <w:rPr>
          <w:rFonts w:cstheme="minorHAnsi"/>
        </w:rPr>
      </w:pPr>
      <w:r w:rsidRPr="00BE43FF">
        <w:rPr>
          <w:rFonts w:cstheme="minorHAnsi"/>
        </w:rPr>
        <w:t>Program</w:t>
      </w:r>
    </w:p>
    <w:p w14:paraId="70942590" w14:textId="77777777" w:rsidR="00DF20B7" w:rsidRPr="00BE43FF" w:rsidRDefault="00DF20B7" w:rsidP="00DF20B7">
      <w:pPr>
        <w:pStyle w:val="Nadpis1"/>
        <w:keepNext w:val="0"/>
        <w:numPr>
          <w:ilvl w:val="0"/>
          <w:numId w:val="11"/>
        </w:numPr>
        <w:spacing w:before="360" w:after="120"/>
        <w:ind w:left="567" w:hanging="567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t>Písemná stanoviska nepřítomných zastupitelů</w:t>
      </w:r>
    </w:p>
    <w:p w14:paraId="7E71EE22" w14:textId="77777777" w:rsidR="00DF20B7" w:rsidRPr="00BE43FF" w:rsidRDefault="00DF20B7" w:rsidP="00DF20B7">
      <w:pPr>
        <w:rPr>
          <w:rFonts w:cstheme="minorHAnsi"/>
        </w:rPr>
      </w:pPr>
      <w:r>
        <w:rPr>
          <w:rFonts w:cstheme="minorHAnsi"/>
        </w:rPr>
        <w:t>Písemná stanoviska</w:t>
      </w:r>
    </w:p>
    <w:p w14:paraId="73C9930C" w14:textId="77777777" w:rsidR="00DF20B7" w:rsidRPr="00BE43FF" w:rsidRDefault="00DF20B7" w:rsidP="00DF20B7">
      <w:pPr>
        <w:pStyle w:val="Nadpis1"/>
        <w:keepNext w:val="0"/>
        <w:numPr>
          <w:ilvl w:val="0"/>
          <w:numId w:val="11"/>
        </w:numPr>
        <w:spacing w:before="360" w:after="120"/>
        <w:ind w:left="567" w:hanging="567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t>Průběh jednání</w:t>
      </w:r>
    </w:p>
    <w:p w14:paraId="171B2793" w14:textId="77777777" w:rsidR="00DF20B7" w:rsidRPr="00BE43FF" w:rsidRDefault="00DF20B7" w:rsidP="00DF20B7">
      <w:pPr>
        <w:rPr>
          <w:rFonts w:cstheme="minorHAnsi"/>
        </w:rPr>
      </w:pPr>
      <w:r>
        <w:rPr>
          <w:rFonts w:cstheme="minorHAnsi"/>
        </w:rPr>
        <w:t>Průběh jednání</w:t>
      </w:r>
    </w:p>
    <w:p w14:paraId="07CA01C1" w14:textId="77777777" w:rsidR="00DF20B7" w:rsidRPr="00BE43FF" w:rsidRDefault="00DF20B7" w:rsidP="00DF20B7">
      <w:pPr>
        <w:pStyle w:val="Nadpis1"/>
        <w:keepNext w:val="0"/>
        <w:numPr>
          <w:ilvl w:val="0"/>
          <w:numId w:val="11"/>
        </w:numPr>
        <w:spacing w:before="360" w:after="120"/>
        <w:ind w:left="567" w:hanging="567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t>Závěr</w:t>
      </w:r>
    </w:p>
    <w:p w14:paraId="6BB20A4C" w14:textId="77777777" w:rsidR="00DF20B7" w:rsidRPr="00BE43FF" w:rsidRDefault="00DF20B7" w:rsidP="00DF20B7">
      <w:pPr>
        <w:rPr>
          <w:rFonts w:cstheme="minorHAnsi"/>
        </w:rPr>
      </w:pPr>
      <w:r>
        <w:rPr>
          <w:rFonts w:cstheme="minorHAnsi"/>
        </w:rPr>
        <w:t>Závěr</w:t>
      </w:r>
    </w:p>
    <w:p w14:paraId="284206DD" w14:textId="77777777" w:rsidR="00DF20B7" w:rsidRPr="00BE43FF" w:rsidRDefault="00DF20B7" w:rsidP="00DF20B7">
      <w:pPr>
        <w:pStyle w:val="Nadpis1"/>
        <w:keepNext w:val="0"/>
        <w:numPr>
          <w:ilvl w:val="0"/>
          <w:numId w:val="11"/>
        </w:numPr>
        <w:spacing w:before="360" w:after="120"/>
        <w:ind w:left="567" w:hanging="567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t>Přílohy</w:t>
      </w:r>
    </w:p>
    <w:p w14:paraId="080E0C81" w14:textId="77777777" w:rsidR="00DF20B7" w:rsidRDefault="00DF20B7" w:rsidP="00DF20B7">
      <w:pPr>
        <w:rPr>
          <w:rFonts w:cstheme="minorHAnsi"/>
        </w:rPr>
      </w:pPr>
      <w:r>
        <w:rPr>
          <w:rFonts w:cstheme="minorHAnsi"/>
        </w:rPr>
        <w:t>Přílohy</w:t>
      </w:r>
    </w:p>
    <w:p w14:paraId="1E025787" w14:textId="77777777" w:rsidR="00DF20B7" w:rsidRDefault="00DF20B7" w:rsidP="00DF20B7">
      <w:pPr>
        <w:rPr>
          <w:rFonts w:cstheme="minorHAnsi"/>
        </w:rPr>
      </w:pPr>
    </w:p>
    <w:p w14:paraId="10A9D4E2" w14:textId="77777777" w:rsidR="00DF20B7" w:rsidRDefault="00DF20B7" w:rsidP="00DF20B7">
      <w:pPr>
        <w:rPr>
          <w:rFonts w:cstheme="minorHAnsi"/>
        </w:rPr>
      </w:pPr>
    </w:p>
    <w:p w14:paraId="0420BFB2" w14:textId="77777777" w:rsidR="00DF20B7" w:rsidRPr="00BE43FF" w:rsidRDefault="00DF20B7" w:rsidP="00DF20B7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BE43FF">
        <w:rPr>
          <w:rFonts w:asciiTheme="minorHAnsi" w:hAnsiTheme="minorHAnsi" w:cstheme="minorHAnsi"/>
          <w:color w:val="auto"/>
        </w:rPr>
        <w:t xml:space="preserve">Zápis byl vyhotoven dne: </w:t>
      </w:r>
    </w:p>
    <w:p w14:paraId="7766C7B5" w14:textId="77777777" w:rsidR="00DF20B7" w:rsidRPr="00BE43FF" w:rsidRDefault="00DF20B7" w:rsidP="00DF20B7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3D0865DD" w14:textId="77777777" w:rsidR="00DF20B7" w:rsidRPr="00BE43FF" w:rsidRDefault="00DF20B7" w:rsidP="00DF20B7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BE43FF">
        <w:rPr>
          <w:rFonts w:asciiTheme="minorHAnsi" w:hAnsiTheme="minorHAnsi" w:cstheme="minorHAnsi"/>
          <w:color w:val="auto"/>
        </w:rPr>
        <w:t xml:space="preserve">Zápis vyhotovil: </w:t>
      </w:r>
    </w:p>
    <w:p w14:paraId="0638938C" w14:textId="77777777" w:rsidR="00DF20B7" w:rsidRPr="00BE43FF" w:rsidRDefault="00DF20B7" w:rsidP="00DF20B7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4381278B" w14:textId="77777777" w:rsidR="00DF20B7" w:rsidRDefault="00DF20B7" w:rsidP="00DF20B7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BE43FF">
        <w:rPr>
          <w:rFonts w:asciiTheme="minorHAnsi" w:hAnsiTheme="minorHAnsi" w:cstheme="minorHAnsi"/>
          <w:color w:val="auto"/>
        </w:rPr>
        <w:t xml:space="preserve">Podpis předsedy výboru: </w:t>
      </w:r>
    </w:p>
    <w:p w14:paraId="4CD6D67D" w14:textId="77777777" w:rsidR="00DF20B7" w:rsidRDefault="00DF20B7" w:rsidP="00DF20B7">
      <w:pPr>
        <w:rPr>
          <w:rFonts w:cstheme="minorHAnsi"/>
        </w:rPr>
        <w:sectPr w:rsidR="00DF20B7" w:rsidSect="003E50EE">
          <w:headerReference w:type="first" r:id="rId10"/>
          <w:footerReference w:type="first" r:id="rId11"/>
          <w:pgSz w:w="11906" w:h="16838"/>
          <w:pgMar w:top="1702" w:right="1417" w:bottom="1843" w:left="1417" w:header="708" w:footer="708" w:gutter="0"/>
          <w:cols w:space="708"/>
          <w:titlePg/>
          <w:rtlGutter/>
          <w:docGrid w:linePitch="360"/>
        </w:sectPr>
      </w:pPr>
    </w:p>
    <w:p w14:paraId="68EF4ED4" w14:textId="77777777" w:rsidR="00DF20B7" w:rsidRPr="00BE43FF" w:rsidRDefault="00DF20B7" w:rsidP="00DF20B7">
      <w:pPr>
        <w:pStyle w:val="Nadpis1"/>
        <w:keepNext w:val="0"/>
        <w:numPr>
          <w:ilvl w:val="0"/>
          <w:numId w:val="12"/>
        </w:numPr>
        <w:spacing w:before="360" w:after="120"/>
        <w:ind w:left="720"/>
        <w:rPr>
          <w:rFonts w:asciiTheme="minorHAnsi" w:hAnsiTheme="minorHAnsi" w:cstheme="minorHAnsi"/>
          <w:b w:val="0"/>
          <w:bCs w:val="0"/>
          <w:color w:val="4472C4"/>
        </w:rPr>
      </w:pPr>
      <w:r w:rsidRPr="00BE43FF">
        <w:rPr>
          <w:rFonts w:asciiTheme="minorHAnsi" w:hAnsiTheme="minorHAnsi" w:cstheme="minorHAnsi"/>
          <w:b w:val="0"/>
          <w:bCs w:val="0"/>
          <w:color w:val="4472C4"/>
        </w:rPr>
        <w:lastRenderedPageBreak/>
        <w:t>Prezenční listina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DF20B7" w:rsidRPr="00BE43FF" w14:paraId="370D5FE3" w14:textId="77777777" w:rsidTr="002233A9">
        <w:trPr>
          <w:cantSplit/>
          <w:tblHeader/>
        </w:trPr>
        <w:tc>
          <w:tcPr>
            <w:tcW w:w="4644" w:type="dxa"/>
          </w:tcPr>
          <w:p w14:paraId="3FAFF78D" w14:textId="77777777" w:rsidR="00DF20B7" w:rsidRPr="00BE43FF" w:rsidRDefault="00DF20B7" w:rsidP="002233A9">
            <w:pPr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>Jméno a příjmení</w:t>
            </w:r>
          </w:p>
        </w:tc>
        <w:tc>
          <w:tcPr>
            <w:tcW w:w="4644" w:type="dxa"/>
          </w:tcPr>
          <w:p w14:paraId="5CB8C293" w14:textId="77777777" w:rsidR="00DF20B7" w:rsidRPr="00BE43FF" w:rsidRDefault="00DF20B7" w:rsidP="002233A9">
            <w:pPr>
              <w:rPr>
                <w:rFonts w:asciiTheme="minorHAnsi" w:hAnsiTheme="minorHAnsi" w:cstheme="minorHAnsi"/>
                <w:b/>
                <w:bCs/>
              </w:rPr>
            </w:pPr>
            <w:r w:rsidRPr="00BE43FF">
              <w:rPr>
                <w:rFonts w:asciiTheme="minorHAnsi" w:hAnsiTheme="minorHAnsi" w:cstheme="minorHAnsi"/>
                <w:b/>
                <w:bCs/>
              </w:rPr>
              <w:t>Podpis</w:t>
            </w:r>
          </w:p>
        </w:tc>
      </w:tr>
      <w:tr w:rsidR="00DF20B7" w:rsidRPr="00BE43FF" w14:paraId="414DE062" w14:textId="77777777" w:rsidTr="002233A9">
        <w:trPr>
          <w:trHeight w:val="720"/>
          <w:tblHeader/>
        </w:trPr>
        <w:tc>
          <w:tcPr>
            <w:tcW w:w="4644" w:type="dxa"/>
          </w:tcPr>
          <w:p w14:paraId="1724632E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69FD9BC6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047FDAE1" w14:textId="77777777" w:rsidTr="002233A9">
        <w:trPr>
          <w:trHeight w:val="720"/>
          <w:tblHeader/>
        </w:trPr>
        <w:tc>
          <w:tcPr>
            <w:tcW w:w="4644" w:type="dxa"/>
          </w:tcPr>
          <w:p w14:paraId="63A5E731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6EA3299A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437CA151" w14:textId="77777777" w:rsidTr="002233A9">
        <w:trPr>
          <w:trHeight w:val="720"/>
          <w:tblHeader/>
        </w:trPr>
        <w:tc>
          <w:tcPr>
            <w:tcW w:w="4644" w:type="dxa"/>
          </w:tcPr>
          <w:p w14:paraId="37FCACCD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737DFDC0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496CAB5A" w14:textId="77777777" w:rsidTr="002233A9">
        <w:trPr>
          <w:trHeight w:val="720"/>
          <w:tblHeader/>
        </w:trPr>
        <w:tc>
          <w:tcPr>
            <w:tcW w:w="4644" w:type="dxa"/>
          </w:tcPr>
          <w:p w14:paraId="1F456FED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45E3A639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2D9004DF" w14:textId="77777777" w:rsidTr="002233A9">
        <w:trPr>
          <w:trHeight w:val="720"/>
          <w:tblHeader/>
        </w:trPr>
        <w:tc>
          <w:tcPr>
            <w:tcW w:w="4644" w:type="dxa"/>
          </w:tcPr>
          <w:p w14:paraId="68F682F2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540A634B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53762917" w14:textId="77777777" w:rsidTr="002233A9">
        <w:trPr>
          <w:trHeight w:val="720"/>
          <w:tblHeader/>
        </w:trPr>
        <w:tc>
          <w:tcPr>
            <w:tcW w:w="4644" w:type="dxa"/>
          </w:tcPr>
          <w:p w14:paraId="0917A393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6AEAF998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  <w:tr w:rsidR="00DF20B7" w:rsidRPr="00BE43FF" w14:paraId="4F125F49" w14:textId="77777777" w:rsidTr="002233A9">
        <w:trPr>
          <w:trHeight w:val="720"/>
          <w:tblHeader/>
        </w:trPr>
        <w:tc>
          <w:tcPr>
            <w:tcW w:w="4644" w:type="dxa"/>
          </w:tcPr>
          <w:p w14:paraId="77132E58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44" w:type="dxa"/>
          </w:tcPr>
          <w:p w14:paraId="35E5E1C0" w14:textId="77777777" w:rsidR="00DF20B7" w:rsidRPr="00BE43FF" w:rsidRDefault="00DF20B7" w:rsidP="002233A9">
            <w:pPr>
              <w:rPr>
                <w:rFonts w:asciiTheme="minorHAnsi" w:hAnsiTheme="minorHAnsi" w:cstheme="minorHAnsi"/>
              </w:rPr>
            </w:pPr>
          </w:p>
        </w:tc>
      </w:tr>
    </w:tbl>
    <w:p w14:paraId="3182C52F" w14:textId="64E9DF54" w:rsidR="00925987" w:rsidRPr="00925987" w:rsidRDefault="00925987" w:rsidP="00524123">
      <w:pPr>
        <w:spacing w:after="0"/>
        <w:rPr>
          <w:b/>
          <w:bCs/>
          <w:lang w:val="cs-CZ"/>
        </w:rPr>
      </w:pPr>
    </w:p>
    <w:sectPr w:rsidR="00925987" w:rsidRPr="00925987" w:rsidSect="005F211A">
      <w:headerReference w:type="first" r:id="rId12"/>
      <w:footerReference w:type="first" r:id="rId13"/>
      <w:pgSz w:w="12240" w:h="15840"/>
      <w:pgMar w:top="15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30D2F" w14:textId="77777777" w:rsidR="00573C40" w:rsidRDefault="00573C40" w:rsidP="00606A4E">
      <w:pPr>
        <w:spacing w:after="0" w:line="240" w:lineRule="auto"/>
      </w:pPr>
      <w:r>
        <w:separator/>
      </w:r>
    </w:p>
  </w:endnote>
  <w:endnote w:type="continuationSeparator" w:id="0">
    <w:p w14:paraId="10D4364A" w14:textId="77777777" w:rsidR="00573C40" w:rsidRDefault="00573C40" w:rsidP="00606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3583645"/>
      <w:docPartObj>
        <w:docPartGallery w:val="Page Numbers (Bottom of Page)"/>
        <w:docPartUnique/>
      </w:docPartObj>
    </w:sdtPr>
    <w:sdtContent>
      <w:p w14:paraId="0F1D4293" w14:textId="59DC78BC" w:rsidR="00524123" w:rsidRDefault="00524123">
        <w:pPr>
          <w:pStyle w:val="Zpat"/>
          <w:jc w:val="center"/>
        </w:pPr>
      </w:p>
    </w:sdtContent>
  </w:sdt>
  <w:p w14:paraId="0690F044" w14:textId="3E16E35D" w:rsidR="00DF20B7" w:rsidRPr="00240318" w:rsidRDefault="00DF20B7">
    <w:pPr>
      <w:pStyle w:val="Zpat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0030968"/>
      <w:docPartObj>
        <w:docPartGallery w:val="Page Numbers (Bottom of Page)"/>
        <w:docPartUnique/>
      </w:docPartObj>
    </w:sdtPr>
    <w:sdtContent>
      <w:p w14:paraId="0F513E30" w14:textId="29725D70" w:rsidR="00F303FD" w:rsidRDefault="00F303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2B85D9E9" w14:textId="77777777" w:rsidR="008000E2" w:rsidRDefault="008000E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F338E" w14:textId="0E43E8F3" w:rsidR="00F303FD" w:rsidRDefault="00F303FD">
    <w:pPr>
      <w:pStyle w:val="Zpat"/>
      <w:jc w:val="center"/>
    </w:pPr>
  </w:p>
  <w:p w14:paraId="64B9BB28" w14:textId="77777777" w:rsidR="00F303FD" w:rsidRDefault="00F303FD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4059632"/>
      <w:docPartObj>
        <w:docPartGallery w:val="Page Numbers (Bottom of Page)"/>
        <w:docPartUnique/>
      </w:docPartObj>
    </w:sdtPr>
    <w:sdtContent>
      <w:p w14:paraId="588BE1EA" w14:textId="457DDC42" w:rsidR="00B02763" w:rsidRDefault="00B02763">
        <w:pPr>
          <w:pStyle w:val="Zpat"/>
          <w:jc w:val="center"/>
        </w:pPr>
      </w:p>
    </w:sdtContent>
  </w:sdt>
  <w:p w14:paraId="0966BD6E" w14:textId="77777777" w:rsidR="00B02763" w:rsidRDefault="00B0276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FDC91" w14:textId="77777777" w:rsidR="00573C40" w:rsidRDefault="00573C40" w:rsidP="00606A4E">
      <w:pPr>
        <w:spacing w:after="0" w:line="240" w:lineRule="auto"/>
      </w:pPr>
      <w:r>
        <w:separator/>
      </w:r>
    </w:p>
  </w:footnote>
  <w:footnote w:type="continuationSeparator" w:id="0">
    <w:p w14:paraId="222CD00F" w14:textId="77777777" w:rsidR="00573C40" w:rsidRDefault="00573C40" w:rsidP="00606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940DA" w14:textId="77777777" w:rsidR="00DF20B7" w:rsidRPr="00CF636B" w:rsidRDefault="00DF20B7" w:rsidP="00CF636B">
    <w:pPr>
      <w:pStyle w:val="Zhlav"/>
    </w:pPr>
    <w:r>
      <w:rPr>
        <w:noProof/>
        <w:lang w:eastAsia="cs-CZ"/>
      </w:rPr>
      <w:drawing>
        <wp:inline distT="0" distB="0" distL="0" distR="0" wp14:anchorId="01C9F1DE" wp14:editId="3B5075EA">
          <wp:extent cx="5715000" cy="977900"/>
          <wp:effectExtent l="0" t="0" r="0" b="0"/>
          <wp:docPr id="3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9779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74AC1" w14:textId="77777777" w:rsidR="004D12EF" w:rsidRPr="00CF636B" w:rsidRDefault="004D12EF" w:rsidP="00CF636B">
    <w:pPr>
      <w:pStyle w:val="Zhlav"/>
    </w:pPr>
    <w:r>
      <w:rPr>
        <w:noProof/>
        <w:lang w:eastAsia="cs-CZ"/>
      </w:rPr>
      <w:drawing>
        <wp:inline distT="0" distB="0" distL="0" distR="0" wp14:anchorId="262BAE66" wp14:editId="74CE4230">
          <wp:extent cx="5715000" cy="977900"/>
          <wp:effectExtent l="0" t="0" r="0" b="0"/>
          <wp:docPr id="3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9779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70F92" w14:textId="114318FC" w:rsidR="00F972A2" w:rsidRDefault="00F972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1095F"/>
    <w:multiLevelType w:val="hybridMultilevel"/>
    <w:tmpl w:val="5E16C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15B57"/>
    <w:multiLevelType w:val="hybridMultilevel"/>
    <w:tmpl w:val="CDBE76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A0AE0"/>
    <w:multiLevelType w:val="hybridMultilevel"/>
    <w:tmpl w:val="F4A05D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C7424"/>
    <w:multiLevelType w:val="hybridMultilevel"/>
    <w:tmpl w:val="C5A010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22350"/>
    <w:multiLevelType w:val="hybridMultilevel"/>
    <w:tmpl w:val="A10EFEAA"/>
    <w:lvl w:ilvl="0" w:tplc="04090015">
      <w:start w:val="1"/>
      <w:numFmt w:val="upperLetter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39748C"/>
    <w:multiLevelType w:val="hybridMultilevel"/>
    <w:tmpl w:val="C7F0BA0E"/>
    <w:lvl w:ilvl="0" w:tplc="57CCA7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A675A"/>
    <w:multiLevelType w:val="hybridMultilevel"/>
    <w:tmpl w:val="F4A05D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C5213"/>
    <w:multiLevelType w:val="hybridMultilevel"/>
    <w:tmpl w:val="E0221E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264A8"/>
    <w:multiLevelType w:val="hybridMultilevel"/>
    <w:tmpl w:val="BE80C010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8C908BE"/>
    <w:multiLevelType w:val="hybridMultilevel"/>
    <w:tmpl w:val="215C160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FF34F4"/>
    <w:multiLevelType w:val="hybridMultilevel"/>
    <w:tmpl w:val="BF6E5E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20B8F"/>
    <w:multiLevelType w:val="hybridMultilevel"/>
    <w:tmpl w:val="72768F94"/>
    <w:lvl w:ilvl="0" w:tplc="B49C660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FE"/>
    <w:rsid w:val="00004531"/>
    <w:rsid w:val="000060C4"/>
    <w:rsid w:val="000152D0"/>
    <w:rsid w:val="00034992"/>
    <w:rsid w:val="00037D8B"/>
    <w:rsid w:val="000411A8"/>
    <w:rsid w:val="00053501"/>
    <w:rsid w:val="00073C70"/>
    <w:rsid w:val="000749D1"/>
    <w:rsid w:val="000753CF"/>
    <w:rsid w:val="000809E1"/>
    <w:rsid w:val="0009111C"/>
    <w:rsid w:val="000B5DE1"/>
    <w:rsid w:val="000C1B89"/>
    <w:rsid w:val="000C2A1F"/>
    <w:rsid w:val="000E6F47"/>
    <w:rsid w:val="00111EAF"/>
    <w:rsid w:val="00113D03"/>
    <w:rsid w:val="00117499"/>
    <w:rsid w:val="00133B45"/>
    <w:rsid w:val="00133FAE"/>
    <w:rsid w:val="0014386D"/>
    <w:rsid w:val="00150E67"/>
    <w:rsid w:val="00152092"/>
    <w:rsid w:val="0016424C"/>
    <w:rsid w:val="00183EEA"/>
    <w:rsid w:val="00186560"/>
    <w:rsid w:val="001B6C3E"/>
    <w:rsid w:val="001D314F"/>
    <w:rsid w:val="001D4A75"/>
    <w:rsid w:val="001E472F"/>
    <w:rsid w:val="001F533F"/>
    <w:rsid w:val="001F5DB2"/>
    <w:rsid w:val="00223205"/>
    <w:rsid w:val="00230207"/>
    <w:rsid w:val="002311F6"/>
    <w:rsid w:val="00245188"/>
    <w:rsid w:val="00246864"/>
    <w:rsid w:val="00247BBC"/>
    <w:rsid w:val="00256B51"/>
    <w:rsid w:val="002D1397"/>
    <w:rsid w:val="002E45F9"/>
    <w:rsid w:val="002F17BD"/>
    <w:rsid w:val="002F3C90"/>
    <w:rsid w:val="00304EB1"/>
    <w:rsid w:val="0034459F"/>
    <w:rsid w:val="00352CC5"/>
    <w:rsid w:val="003567C2"/>
    <w:rsid w:val="00364567"/>
    <w:rsid w:val="0037196B"/>
    <w:rsid w:val="00386A22"/>
    <w:rsid w:val="003A2A4B"/>
    <w:rsid w:val="003A2AE5"/>
    <w:rsid w:val="003E50EE"/>
    <w:rsid w:val="00401E2F"/>
    <w:rsid w:val="004064A5"/>
    <w:rsid w:val="004117C7"/>
    <w:rsid w:val="0044224E"/>
    <w:rsid w:val="0044630B"/>
    <w:rsid w:val="0045762C"/>
    <w:rsid w:val="00460463"/>
    <w:rsid w:val="00475D8C"/>
    <w:rsid w:val="00480356"/>
    <w:rsid w:val="004C1C38"/>
    <w:rsid w:val="004C37BB"/>
    <w:rsid w:val="004C5542"/>
    <w:rsid w:val="004D12EF"/>
    <w:rsid w:val="00524123"/>
    <w:rsid w:val="005302E9"/>
    <w:rsid w:val="00573C40"/>
    <w:rsid w:val="00575FEA"/>
    <w:rsid w:val="005806D1"/>
    <w:rsid w:val="00584074"/>
    <w:rsid w:val="0058410A"/>
    <w:rsid w:val="00596675"/>
    <w:rsid w:val="005A0159"/>
    <w:rsid w:val="005A2478"/>
    <w:rsid w:val="005A6215"/>
    <w:rsid w:val="005C2E23"/>
    <w:rsid w:val="005F1372"/>
    <w:rsid w:val="005F211A"/>
    <w:rsid w:val="006006B4"/>
    <w:rsid w:val="00606A4E"/>
    <w:rsid w:val="00626ACD"/>
    <w:rsid w:val="0064266B"/>
    <w:rsid w:val="00647622"/>
    <w:rsid w:val="00685AAC"/>
    <w:rsid w:val="006934ED"/>
    <w:rsid w:val="006A1E08"/>
    <w:rsid w:val="006B42E7"/>
    <w:rsid w:val="006C23F0"/>
    <w:rsid w:val="006D5515"/>
    <w:rsid w:val="006D7E9F"/>
    <w:rsid w:val="006E5750"/>
    <w:rsid w:val="006F12C6"/>
    <w:rsid w:val="00743F49"/>
    <w:rsid w:val="0074593B"/>
    <w:rsid w:val="0075020E"/>
    <w:rsid w:val="00763B3F"/>
    <w:rsid w:val="007A2882"/>
    <w:rsid w:val="007A4E6B"/>
    <w:rsid w:val="007B067B"/>
    <w:rsid w:val="007F7B89"/>
    <w:rsid w:val="008000E2"/>
    <w:rsid w:val="00805A97"/>
    <w:rsid w:val="008410CE"/>
    <w:rsid w:val="008423A9"/>
    <w:rsid w:val="00847478"/>
    <w:rsid w:val="00854F8C"/>
    <w:rsid w:val="008A216A"/>
    <w:rsid w:val="008A741E"/>
    <w:rsid w:val="008C207F"/>
    <w:rsid w:val="008C747B"/>
    <w:rsid w:val="008D44E2"/>
    <w:rsid w:val="008D61C7"/>
    <w:rsid w:val="009013F3"/>
    <w:rsid w:val="00911D31"/>
    <w:rsid w:val="0091759C"/>
    <w:rsid w:val="00925987"/>
    <w:rsid w:val="00955A53"/>
    <w:rsid w:val="00957CA8"/>
    <w:rsid w:val="00964B12"/>
    <w:rsid w:val="009651A6"/>
    <w:rsid w:val="009C4B28"/>
    <w:rsid w:val="009D7643"/>
    <w:rsid w:val="009E53B3"/>
    <w:rsid w:val="009F6745"/>
    <w:rsid w:val="00A06998"/>
    <w:rsid w:val="00A1326A"/>
    <w:rsid w:val="00A422F7"/>
    <w:rsid w:val="00A4314F"/>
    <w:rsid w:val="00A43828"/>
    <w:rsid w:val="00A45713"/>
    <w:rsid w:val="00A54C9A"/>
    <w:rsid w:val="00A61562"/>
    <w:rsid w:val="00A669E4"/>
    <w:rsid w:val="00A73885"/>
    <w:rsid w:val="00A87575"/>
    <w:rsid w:val="00AA0FF5"/>
    <w:rsid w:val="00AB0003"/>
    <w:rsid w:val="00AC3ACF"/>
    <w:rsid w:val="00AC4DA1"/>
    <w:rsid w:val="00AE62DE"/>
    <w:rsid w:val="00B02763"/>
    <w:rsid w:val="00B15CC7"/>
    <w:rsid w:val="00B244B7"/>
    <w:rsid w:val="00B67673"/>
    <w:rsid w:val="00B713FF"/>
    <w:rsid w:val="00B7520F"/>
    <w:rsid w:val="00B8250D"/>
    <w:rsid w:val="00B9127B"/>
    <w:rsid w:val="00B96E9D"/>
    <w:rsid w:val="00BA5F63"/>
    <w:rsid w:val="00BE0130"/>
    <w:rsid w:val="00C05278"/>
    <w:rsid w:val="00C10C58"/>
    <w:rsid w:val="00C13B96"/>
    <w:rsid w:val="00C37CC7"/>
    <w:rsid w:val="00C42C41"/>
    <w:rsid w:val="00C42F36"/>
    <w:rsid w:val="00C57AB5"/>
    <w:rsid w:val="00C60938"/>
    <w:rsid w:val="00C67478"/>
    <w:rsid w:val="00C74F18"/>
    <w:rsid w:val="00C815BB"/>
    <w:rsid w:val="00CA6A74"/>
    <w:rsid w:val="00CB1689"/>
    <w:rsid w:val="00CB4D29"/>
    <w:rsid w:val="00CB5BD5"/>
    <w:rsid w:val="00CC1F77"/>
    <w:rsid w:val="00CC5D51"/>
    <w:rsid w:val="00CE737F"/>
    <w:rsid w:val="00D033D5"/>
    <w:rsid w:val="00D45C36"/>
    <w:rsid w:val="00D50AF1"/>
    <w:rsid w:val="00D76321"/>
    <w:rsid w:val="00DA47C8"/>
    <w:rsid w:val="00DB363E"/>
    <w:rsid w:val="00DB5CD0"/>
    <w:rsid w:val="00DD29B1"/>
    <w:rsid w:val="00DF20B7"/>
    <w:rsid w:val="00E14745"/>
    <w:rsid w:val="00E17D35"/>
    <w:rsid w:val="00E26075"/>
    <w:rsid w:val="00E41D83"/>
    <w:rsid w:val="00E42462"/>
    <w:rsid w:val="00E561D8"/>
    <w:rsid w:val="00E84AE2"/>
    <w:rsid w:val="00E93527"/>
    <w:rsid w:val="00E938AA"/>
    <w:rsid w:val="00EB5621"/>
    <w:rsid w:val="00EC4BD0"/>
    <w:rsid w:val="00ED1A45"/>
    <w:rsid w:val="00ED799E"/>
    <w:rsid w:val="00F069FE"/>
    <w:rsid w:val="00F27987"/>
    <w:rsid w:val="00F303FD"/>
    <w:rsid w:val="00F311B4"/>
    <w:rsid w:val="00F42EE4"/>
    <w:rsid w:val="00F45493"/>
    <w:rsid w:val="00F508FE"/>
    <w:rsid w:val="00F52148"/>
    <w:rsid w:val="00F55754"/>
    <w:rsid w:val="00F5683B"/>
    <w:rsid w:val="00F61A4B"/>
    <w:rsid w:val="00F74EDC"/>
    <w:rsid w:val="00F972A2"/>
    <w:rsid w:val="00FD1AC5"/>
    <w:rsid w:val="00FE37DF"/>
    <w:rsid w:val="00FF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3C969E"/>
  <w15:chartTrackingRefBased/>
  <w15:docId w15:val="{17ED4FB2-FEF4-495B-BF77-F406C269F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9"/>
    <w:qFormat/>
    <w:rsid w:val="00DF20B7"/>
    <w:pPr>
      <w:keepNext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cs-CZ"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1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D7E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D7E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D7E9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D7E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D7E9F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606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6A4E"/>
  </w:style>
  <w:style w:type="paragraph" w:styleId="Zpat">
    <w:name w:val="footer"/>
    <w:basedOn w:val="Normln"/>
    <w:link w:val="ZpatChar"/>
    <w:uiPriority w:val="99"/>
    <w:unhideWhenUsed/>
    <w:rsid w:val="00606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6A4E"/>
  </w:style>
  <w:style w:type="paragraph" w:styleId="Vrazncitt">
    <w:name w:val="Intense Quote"/>
    <w:basedOn w:val="Normln"/>
    <w:next w:val="Normln"/>
    <w:link w:val="VrazncittChar"/>
    <w:uiPriority w:val="99"/>
    <w:qFormat/>
    <w:rsid w:val="00A6156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A61562"/>
    <w:rPr>
      <w:i/>
      <w:iCs/>
      <w:color w:val="4472C4" w:themeColor="accent1"/>
    </w:rPr>
  </w:style>
  <w:style w:type="character" w:customStyle="1" w:styleId="Nadpis1Char">
    <w:name w:val="Nadpis 1 Char"/>
    <w:basedOn w:val="Standardnpsmoodstavce"/>
    <w:link w:val="Nadpis1"/>
    <w:uiPriority w:val="99"/>
    <w:rsid w:val="00DF20B7"/>
    <w:rPr>
      <w:rFonts w:ascii="Calibri Light" w:eastAsia="Times New Roman" w:hAnsi="Calibri Light" w:cs="Times New Roman"/>
      <w:b/>
      <w:bCs/>
      <w:kern w:val="32"/>
      <w:sz w:val="32"/>
      <w:szCs w:val="32"/>
      <w:lang w:val="cs-CZ" w:eastAsia="zh-CN"/>
    </w:rPr>
  </w:style>
  <w:style w:type="paragraph" w:customStyle="1" w:styleId="Default">
    <w:name w:val="Default"/>
    <w:uiPriority w:val="99"/>
    <w:rsid w:val="00DF20B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cs-CZ" w:eastAsia="zh-CN"/>
    </w:rPr>
  </w:style>
  <w:style w:type="table" w:styleId="Mkatabulky">
    <w:name w:val="Table Grid"/>
    <w:basedOn w:val="Normlntabulka"/>
    <w:rsid w:val="00DF20B7"/>
    <w:pPr>
      <w:spacing w:after="0" w:line="240" w:lineRule="auto"/>
    </w:pPr>
    <w:rPr>
      <w:rFonts w:ascii="Times New Roman" w:eastAsia="Times New Roman" w:hAnsi="Times New Roman" w:cs="Times New Roman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813</Words>
  <Characters>4802</Characters>
  <Application>Microsoft Office Word</Application>
  <DocSecurity>0</DocSecurity>
  <Lines>40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Jindra Pospisil</dc:creator>
  <cp:keywords/>
  <dc:description/>
  <cp:lastModifiedBy>Král Matěj Bc.</cp:lastModifiedBy>
  <cp:revision>72</cp:revision>
  <cp:lastPrinted>2023-01-12T12:13:00Z</cp:lastPrinted>
  <dcterms:created xsi:type="dcterms:W3CDTF">2023-01-06T15:06:00Z</dcterms:created>
  <dcterms:modified xsi:type="dcterms:W3CDTF">2023-01-26T13:12:00Z</dcterms:modified>
</cp:coreProperties>
</file>